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79E1CE0" w14:textId="77777777" w:rsidR="00744D51" w:rsidRPr="00D74178" w:rsidRDefault="00744D51" w:rsidP="00123574">
      <w:pPr>
        <w:shd w:val="clear" w:color="auto" w:fill="5B9BD5"/>
        <w:spacing w:after="0" w:line="240" w:lineRule="auto"/>
        <w:jc w:val="center"/>
        <w:rPr>
          <w:rFonts w:ascii="Arial" w:hAnsi="Arial" w:cs="Arial"/>
          <w:b/>
        </w:rPr>
      </w:pPr>
      <w:r w:rsidRPr="00D74178">
        <w:rPr>
          <w:rFonts w:ascii="Arial" w:hAnsi="Arial" w:cs="Arial"/>
          <w:b/>
        </w:rPr>
        <w:t>INFORMATION FOR CONFERENCE PARTICIPANTS</w:t>
      </w:r>
    </w:p>
    <w:p w14:paraId="47C69963" w14:textId="3D7B1D5D" w:rsidR="005F3B33" w:rsidRPr="00D74178" w:rsidRDefault="004659DA" w:rsidP="005F3B33">
      <w:pPr>
        <w:shd w:val="clear" w:color="auto" w:fill="5B9BD5"/>
        <w:spacing w:after="0" w:line="240" w:lineRule="auto"/>
        <w:jc w:val="center"/>
        <w:rPr>
          <w:rFonts w:ascii="Arial" w:hAnsi="Arial" w:cs="Arial"/>
          <w:b/>
        </w:rPr>
      </w:pPr>
      <w:r w:rsidRPr="00D74178">
        <w:rPr>
          <w:rFonts w:ascii="Arial" w:hAnsi="Arial" w:cs="Arial"/>
          <w:b/>
        </w:rPr>
        <w:t xml:space="preserve">The </w:t>
      </w:r>
      <w:r w:rsidR="00C14107" w:rsidRPr="00D74178">
        <w:rPr>
          <w:rFonts w:ascii="Arial" w:hAnsi="Arial" w:cs="Arial"/>
          <w:b/>
        </w:rPr>
        <w:t>7</w:t>
      </w:r>
      <w:r w:rsidR="002519F4" w:rsidRPr="00D74178">
        <w:rPr>
          <w:rFonts w:ascii="Arial" w:hAnsi="Arial" w:cs="Arial"/>
          <w:b/>
        </w:rPr>
        <w:t>4</w:t>
      </w:r>
      <w:r w:rsidR="002519F4" w:rsidRPr="00D74178">
        <w:rPr>
          <w:rFonts w:ascii="Arial" w:hAnsi="Arial" w:cs="Arial"/>
          <w:b/>
          <w:vertAlign w:val="superscript"/>
        </w:rPr>
        <w:t>th</w:t>
      </w:r>
      <w:r w:rsidR="002519F4" w:rsidRPr="00D74178">
        <w:rPr>
          <w:rFonts w:ascii="Arial" w:hAnsi="Arial" w:cs="Arial"/>
          <w:b/>
        </w:rPr>
        <w:t xml:space="preserve"> </w:t>
      </w:r>
      <w:r w:rsidR="00C14107" w:rsidRPr="00D74178">
        <w:rPr>
          <w:rFonts w:ascii="Arial" w:hAnsi="Arial" w:cs="Arial"/>
          <w:b/>
        </w:rPr>
        <w:t>Health Ministers Conference</w:t>
      </w:r>
    </w:p>
    <w:p w14:paraId="4003F3E4" w14:textId="77777777" w:rsidR="00171232" w:rsidRDefault="002519F4" w:rsidP="00123574">
      <w:pPr>
        <w:shd w:val="clear" w:color="auto" w:fill="5B9BD5"/>
        <w:spacing w:after="0" w:line="240" w:lineRule="auto"/>
        <w:jc w:val="center"/>
        <w:rPr>
          <w:rFonts w:ascii="Arial" w:hAnsi="Arial" w:cs="Arial"/>
          <w:b/>
        </w:rPr>
      </w:pPr>
      <w:r w:rsidRPr="00D74178">
        <w:rPr>
          <w:rFonts w:ascii="Arial" w:hAnsi="Arial" w:cs="Arial"/>
          <w:b/>
        </w:rPr>
        <w:t>10</w:t>
      </w:r>
      <w:r w:rsidRPr="00D74178">
        <w:rPr>
          <w:rFonts w:ascii="Arial" w:hAnsi="Arial" w:cs="Arial"/>
          <w:b/>
          <w:vertAlign w:val="superscript"/>
        </w:rPr>
        <w:t>th</w:t>
      </w:r>
      <w:r w:rsidRPr="00D74178">
        <w:rPr>
          <w:rFonts w:ascii="Arial" w:hAnsi="Arial" w:cs="Arial"/>
          <w:b/>
        </w:rPr>
        <w:t xml:space="preserve"> – 12</w:t>
      </w:r>
      <w:r w:rsidRPr="00D74178">
        <w:rPr>
          <w:rFonts w:ascii="Arial" w:hAnsi="Arial" w:cs="Arial"/>
          <w:b/>
          <w:vertAlign w:val="superscript"/>
        </w:rPr>
        <w:t>th</w:t>
      </w:r>
      <w:r w:rsidRPr="00D74178">
        <w:rPr>
          <w:rFonts w:ascii="Arial" w:hAnsi="Arial" w:cs="Arial"/>
          <w:b/>
        </w:rPr>
        <w:t xml:space="preserve"> February</w:t>
      </w:r>
      <w:r w:rsidR="0008470D" w:rsidRPr="00D74178">
        <w:rPr>
          <w:rFonts w:ascii="Arial" w:hAnsi="Arial" w:cs="Arial"/>
          <w:b/>
        </w:rPr>
        <w:t xml:space="preserve">, </w:t>
      </w:r>
      <w:proofErr w:type="spellStart"/>
      <w:r w:rsidR="00FF75CA">
        <w:rPr>
          <w:rFonts w:ascii="Arial" w:hAnsi="Arial" w:cs="Arial"/>
          <w:b/>
        </w:rPr>
        <w:t>Umodzi</w:t>
      </w:r>
      <w:proofErr w:type="spellEnd"/>
      <w:r w:rsidR="00FF75CA">
        <w:rPr>
          <w:rFonts w:ascii="Arial" w:hAnsi="Arial" w:cs="Arial"/>
          <w:b/>
        </w:rPr>
        <w:t xml:space="preserve"> Park</w:t>
      </w:r>
      <w:r w:rsidR="00171232">
        <w:rPr>
          <w:rFonts w:ascii="Arial" w:hAnsi="Arial" w:cs="Arial"/>
          <w:b/>
        </w:rPr>
        <w:t xml:space="preserve">, </w:t>
      </w:r>
      <w:r w:rsidRPr="00D74178">
        <w:rPr>
          <w:rFonts w:ascii="Arial" w:hAnsi="Arial" w:cs="Arial"/>
          <w:b/>
        </w:rPr>
        <w:t>Lilongwe</w:t>
      </w:r>
      <w:r w:rsidR="00171232">
        <w:rPr>
          <w:rFonts w:ascii="Arial" w:hAnsi="Arial" w:cs="Arial"/>
          <w:b/>
        </w:rPr>
        <w:t xml:space="preserve"> </w:t>
      </w:r>
    </w:p>
    <w:p w14:paraId="3167E0E3" w14:textId="72B038A2" w:rsidR="00390971" w:rsidRPr="00D74178" w:rsidRDefault="00171232" w:rsidP="00123574">
      <w:pPr>
        <w:shd w:val="clear" w:color="auto" w:fill="5B9BD5"/>
        <w:spacing w:after="0" w:line="240" w:lineRule="auto"/>
        <w:jc w:val="center"/>
        <w:rPr>
          <w:rFonts w:ascii="Arial" w:hAnsi="Arial" w:cs="Arial"/>
          <w:b/>
        </w:rPr>
      </w:pPr>
      <w:r>
        <w:rPr>
          <w:rFonts w:ascii="Arial" w:hAnsi="Arial" w:cs="Arial"/>
          <w:b/>
        </w:rPr>
        <w:t>T</w:t>
      </w:r>
      <w:r w:rsidR="002519F4" w:rsidRPr="00D74178">
        <w:rPr>
          <w:rFonts w:ascii="Arial" w:hAnsi="Arial" w:cs="Arial"/>
          <w:b/>
        </w:rPr>
        <w:t>he R</w:t>
      </w:r>
      <w:r w:rsidR="0008470D" w:rsidRPr="00D74178">
        <w:rPr>
          <w:rFonts w:ascii="Arial" w:hAnsi="Arial" w:cs="Arial"/>
          <w:b/>
        </w:rPr>
        <w:t xml:space="preserve">epublic of </w:t>
      </w:r>
      <w:r w:rsidR="002519F4" w:rsidRPr="00D74178">
        <w:rPr>
          <w:rFonts w:ascii="Arial" w:hAnsi="Arial" w:cs="Arial"/>
          <w:b/>
        </w:rPr>
        <w:t>Malawi</w:t>
      </w:r>
    </w:p>
    <w:p w14:paraId="792B3D8D" w14:textId="77777777" w:rsidR="009E3B99" w:rsidRPr="00D74178" w:rsidRDefault="009E3B99" w:rsidP="00123574">
      <w:pPr>
        <w:pStyle w:val="Heading3"/>
        <w:rPr>
          <w:rFonts w:cs="Arial"/>
          <w:sz w:val="22"/>
          <w:szCs w:val="22"/>
        </w:rPr>
      </w:pPr>
    </w:p>
    <w:p w14:paraId="0AE5494E" w14:textId="77777777" w:rsidR="009E3B99" w:rsidRPr="00D74178" w:rsidRDefault="009E3B99" w:rsidP="00123574">
      <w:pPr>
        <w:spacing w:line="240" w:lineRule="auto"/>
        <w:rPr>
          <w:rFonts w:ascii="Arial" w:hAnsi="Arial" w:cs="Arial"/>
        </w:rPr>
        <w:sectPr w:rsidR="009E3B99" w:rsidRPr="00D74178" w:rsidSect="007B0852">
          <w:headerReference w:type="default" r:id="rId8"/>
          <w:pgSz w:w="12240" w:h="15840"/>
          <w:pgMar w:top="1440" w:right="1440" w:bottom="1440" w:left="1440" w:header="720" w:footer="720" w:gutter="0"/>
          <w:cols w:space="720"/>
          <w:docGrid w:linePitch="360"/>
        </w:sectPr>
      </w:pPr>
    </w:p>
    <w:p w14:paraId="1939EB36" w14:textId="77777777" w:rsidR="0077714B" w:rsidRPr="00D74178" w:rsidRDefault="0077714B" w:rsidP="00123574">
      <w:pPr>
        <w:pStyle w:val="Heading3"/>
        <w:rPr>
          <w:rFonts w:cs="Arial"/>
          <w:color w:val="0070C0"/>
          <w:sz w:val="22"/>
          <w:szCs w:val="22"/>
        </w:rPr>
      </w:pPr>
      <w:r w:rsidRPr="00D74178">
        <w:rPr>
          <w:rFonts w:cs="Arial"/>
          <w:color w:val="0070C0"/>
          <w:sz w:val="22"/>
          <w:szCs w:val="22"/>
        </w:rPr>
        <w:t>Welcome</w:t>
      </w:r>
    </w:p>
    <w:p w14:paraId="3BFE8EF4" w14:textId="2EE39D73" w:rsidR="001F0730" w:rsidRDefault="00751DF3" w:rsidP="00751DF3">
      <w:pPr>
        <w:tabs>
          <w:tab w:val="left" w:pos="9360"/>
        </w:tabs>
        <w:spacing w:after="0" w:line="240" w:lineRule="auto"/>
        <w:ind w:left="-360" w:right="-694"/>
        <w:jc w:val="both"/>
        <w:rPr>
          <w:rFonts w:ascii="Arial" w:hAnsi="Arial" w:cs="Arial"/>
          <w:bCs/>
        </w:rPr>
      </w:pPr>
      <w:r w:rsidRPr="00751DF3">
        <w:rPr>
          <w:rFonts w:ascii="Arial" w:hAnsi="Arial" w:cs="Arial"/>
          <w:bCs/>
        </w:rPr>
        <w:t>The Ministry of Health of the Republic of Malawi, in collaboration with the East, Central, and Southern Africa Health Community (ECSA-HC),</w:t>
      </w:r>
      <w:r>
        <w:rPr>
          <w:rFonts w:ascii="Arial" w:hAnsi="Arial" w:cs="Arial"/>
          <w:bCs/>
        </w:rPr>
        <w:t xml:space="preserve"> </w:t>
      </w:r>
      <w:r w:rsidR="00D74178">
        <w:rPr>
          <w:rFonts w:ascii="Arial" w:hAnsi="Arial" w:cs="Arial"/>
          <w:bCs/>
        </w:rPr>
        <w:t>warmly welcomes you to the 74th Health Ministers Conference. We are pleased to have you join us for this significant event.</w:t>
      </w:r>
    </w:p>
    <w:p w14:paraId="41CE2F5C" w14:textId="77777777" w:rsidR="00D74178" w:rsidRPr="00D74178" w:rsidRDefault="00D74178" w:rsidP="00123574">
      <w:pPr>
        <w:tabs>
          <w:tab w:val="left" w:pos="9360"/>
        </w:tabs>
        <w:spacing w:after="0" w:line="240" w:lineRule="auto"/>
        <w:ind w:left="-360" w:right="-694"/>
        <w:jc w:val="both"/>
        <w:rPr>
          <w:rFonts w:ascii="Arial" w:hAnsi="Arial" w:cs="Arial"/>
          <w:bCs/>
        </w:rPr>
      </w:pPr>
    </w:p>
    <w:p w14:paraId="1F2B4E27" w14:textId="77777777" w:rsidR="00432ADF" w:rsidRPr="00D74178" w:rsidRDefault="00432ADF" w:rsidP="00123574">
      <w:pPr>
        <w:pStyle w:val="Heading3"/>
        <w:rPr>
          <w:rFonts w:cs="Arial"/>
          <w:color w:val="0070C0"/>
          <w:sz w:val="22"/>
          <w:szCs w:val="22"/>
          <w:lang w:val="en-US"/>
        </w:rPr>
      </w:pPr>
      <w:r w:rsidRPr="00D74178">
        <w:rPr>
          <w:rFonts w:cs="Arial"/>
          <w:color w:val="0070C0"/>
          <w:sz w:val="22"/>
          <w:szCs w:val="22"/>
        </w:rPr>
        <w:t xml:space="preserve">About the </w:t>
      </w:r>
      <w:r w:rsidR="00B12DD3" w:rsidRPr="00D74178">
        <w:rPr>
          <w:rFonts w:cs="Arial"/>
          <w:color w:val="0070C0"/>
          <w:sz w:val="22"/>
          <w:szCs w:val="22"/>
          <w:lang w:val="en-US"/>
        </w:rPr>
        <w:t>Confer</w:t>
      </w:r>
      <w:r w:rsidR="00CC2565" w:rsidRPr="00D74178">
        <w:rPr>
          <w:rFonts w:cs="Arial"/>
          <w:color w:val="0070C0"/>
          <w:sz w:val="22"/>
          <w:szCs w:val="22"/>
          <w:lang w:val="en-US"/>
        </w:rPr>
        <w:t>ence</w:t>
      </w:r>
    </w:p>
    <w:p w14:paraId="5B61FC51" w14:textId="77777777" w:rsidR="00F356D6" w:rsidRPr="00D74178" w:rsidRDefault="00F356D6" w:rsidP="00C60C19">
      <w:pPr>
        <w:tabs>
          <w:tab w:val="left" w:pos="9360"/>
        </w:tabs>
        <w:spacing w:after="0" w:line="240" w:lineRule="auto"/>
        <w:ind w:left="-360" w:right="-694"/>
        <w:jc w:val="both"/>
        <w:rPr>
          <w:rFonts w:ascii="Arial" w:hAnsi="Arial" w:cs="Arial"/>
          <w:bCs/>
        </w:rPr>
      </w:pPr>
      <w:r w:rsidRPr="00D74178">
        <w:rPr>
          <w:rFonts w:ascii="Arial" w:hAnsi="Arial" w:cs="Arial"/>
          <w:bCs/>
        </w:rPr>
        <w:t>The Conference will bring together Ministers of Health, Permanent/Principal Secretaries, Senior Officials from Ministries of Health, Experts, Researchers, Heads of Health Training Institutions, and collaborating Partners from both within the region and beyond.</w:t>
      </w:r>
    </w:p>
    <w:p w14:paraId="2EE61391" w14:textId="77777777" w:rsidR="00C60C19" w:rsidRPr="00D74178" w:rsidRDefault="00C60C19" w:rsidP="00C60C19">
      <w:pPr>
        <w:tabs>
          <w:tab w:val="left" w:pos="9360"/>
        </w:tabs>
        <w:spacing w:after="0" w:line="240" w:lineRule="auto"/>
        <w:ind w:left="-360" w:right="-694"/>
        <w:jc w:val="both"/>
        <w:rPr>
          <w:rFonts w:ascii="Arial" w:hAnsi="Arial" w:cs="Arial"/>
          <w:bCs/>
        </w:rPr>
      </w:pPr>
    </w:p>
    <w:p w14:paraId="4B897538" w14:textId="77777777" w:rsidR="00E4588D" w:rsidRPr="00D74178" w:rsidRDefault="00E4588D" w:rsidP="00123574">
      <w:pPr>
        <w:pStyle w:val="Heading3"/>
        <w:rPr>
          <w:rFonts w:cs="Arial"/>
          <w:color w:val="0070C0"/>
          <w:sz w:val="22"/>
          <w:szCs w:val="22"/>
        </w:rPr>
      </w:pPr>
      <w:r w:rsidRPr="00D74178">
        <w:rPr>
          <w:rFonts w:cs="Arial"/>
          <w:color w:val="0070C0"/>
          <w:sz w:val="22"/>
          <w:szCs w:val="22"/>
        </w:rPr>
        <w:t>About ECSA</w:t>
      </w:r>
      <w:r w:rsidR="00B95049" w:rsidRPr="00D74178">
        <w:rPr>
          <w:rFonts w:cs="Arial"/>
          <w:color w:val="0070C0"/>
          <w:sz w:val="22"/>
          <w:szCs w:val="22"/>
        </w:rPr>
        <w:t>-HC</w:t>
      </w:r>
    </w:p>
    <w:p w14:paraId="7362D37C" w14:textId="77777777" w:rsidR="00791B67" w:rsidRPr="00D74178" w:rsidRDefault="00E876AF" w:rsidP="00123574">
      <w:pPr>
        <w:tabs>
          <w:tab w:val="left" w:pos="9360"/>
        </w:tabs>
        <w:spacing w:after="0" w:line="240" w:lineRule="auto"/>
        <w:ind w:left="-360" w:right="-694"/>
        <w:jc w:val="both"/>
        <w:rPr>
          <w:rFonts w:ascii="Arial" w:hAnsi="Arial" w:cs="Arial"/>
          <w:bCs/>
        </w:rPr>
      </w:pPr>
      <w:r w:rsidRPr="00D74178">
        <w:rPr>
          <w:rFonts w:ascii="Arial" w:hAnsi="Arial" w:cs="Arial"/>
          <w:bCs/>
        </w:rPr>
        <w:t>The East, Central and Southern African Health Community (ECSA-HC</w:t>
      </w:r>
      <w:r w:rsidR="009C1E0E" w:rsidRPr="00D74178">
        <w:rPr>
          <w:rFonts w:ascii="Arial" w:hAnsi="Arial" w:cs="Arial"/>
          <w:bCs/>
        </w:rPr>
        <w:t>) is an inter-governmental</w:t>
      </w:r>
      <w:r w:rsidRPr="00D74178">
        <w:rPr>
          <w:rFonts w:ascii="Arial" w:hAnsi="Arial" w:cs="Arial"/>
          <w:bCs/>
        </w:rPr>
        <w:t xml:space="preserve"> organization that fosters and promotes regional cooperation in health. Member states of the ECSA Health Community are Kenya, Lesotho, Malawi, Mauritius, </w:t>
      </w:r>
      <w:r w:rsidR="00BD74B8" w:rsidRPr="00D74178">
        <w:rPr>
          <w:rFonts w:ascii="Arial" w:hAnsi="Arial" w:cs="Arial"/>
          <w:bCs/>
        </w:rPr>
        <w:t>Eswatini</w:t>
      </w:r>
      <w:r w:rsidRPr="00D74178">
        <w:rPr>
          <w:rFonts w:ascii="Arial" w:hAnsi="Arial" w:cs="Arial"/>
          <w:bCs/>
        </w:rPr>
        <w:t>, United Republic of Tanzania, Uganda, Zambia</w:t>
      </w:r>
      <w:r w:rsidR="00DA7EE9" w:rsidRPr="00D74178">
        <w:rPr>
          <w:rFonts w:ascii="Arial" w:hAnsi="Arial" w:cs="Arial"/>
          <w:bCs/>
        </w:rPr>
        <w:t>,</w:t>
      </w:r>
      <w:r w:rsidRPr="00D74178">
        <w:rPr>
          <w:rFonts w:ascii="Arial" w:hAnsi="Arial" w:cs="Arial"/>
          <w:bCs/>
        </w:rPr>
        <w:t xml:space="preserve"> and Zimbabwe. The Secretariat </w:t>
      </w:r>
      <w:r w:rsidR="00B95049" w:rsidRPr="00D74178">
        <w:rPr>
          <w:rFonts w:ascii="Arial" w:hAnsi="Arial" w:cs="Arial"/>
          <w:bCs/>
        </w:rPr>
        <w:t xml:space="preserve">Headquarters </w:t>
      </w:r>
      <w:r w:rsidRPr="00D74178">
        <w:rPr>
          <w:rFonts w:ascii="Arial" w:hAnsi="Arial" w:cs="Arial"/>
          <w:bCs/>
        </w:rPr>
        <w:t>of the Community is based in Arusha, Tanzania</w:t>
      </w:r>
      <w:r w:rsidR="0008470D" w:rsidRPr="00D74178">
        <w:rPr>
          <w:rFonts w:ascii="Arial" w:hAnsi="Arial" w:cs="Arial"/>
          <w:bCs/>
        </w:rPr>
        <w:t>.</w:t>
      </w:r>
    </w:p>
    <w:p w14:paraId="31583CB3" w14:textId="77777777" w:rsidR="00E876AF" w:rsidRPr="00D74178" w:rsidRDefault="00E876AF" w:rsidP="00123574">
      <w:pPr>
        <w:tabs>
          <w:tab w:val="left" w:pos="9360"/>
        </w:tabs>
        <w:spacing w:after="0" w:line="240" w:lineRule="auto"/>
        <w:ind w:left="-360" w:right="-694"/>
        <w:jc w:val="both"/>
        <w:rPr>
          <w:rFonts w:ascii="Arial" w:hAnsi="Arial" w:cs="Arial"/>
          <w:bCs/>
        </w:rPr>
      </w:pPr>
    </w:p>
    <w:p w14:paraId="211D7439" w14:textId="06E1EE58" w:rsidR="00A4452F" w:rsidRPr="00D74178" w:rsidRDefault="00E4588D" w:rsidP="00123574">
      <w:pPr>
        <w:pStyle w:val="Heading3"/>
        <w:rPr>
          <w:rFonts w:cs="Arial"/>
          <w:color w:val="0070C0"/>
          <w:sz w:val="22"/>
          <w:szCs w:val="22"/>
          <w:lang w:val="en-US"/>
        </w:rPr>
      </w:pPr>
      <w:r w:rsidRPr="00D74178">
        <w:rPr>
          <w:rFonts w:cs="Arial"/>
          <w:color w:val="0070C0"/>
          <w:sz w:val="22"/>
          <w:szCs w:val="22"/>
        </w:rPr>
        <w:t xml:space="preserve">About </w:t>
      </w:r>
      <w:r w:rsidR="00CC2565" w:rsidRPr="00D74178">
        <w:rPr>
          <w:rFonts w:cs="Arial"/>
          <w:color w:val="0070C0"/>
          <w:sz w:val="22"/>
          <w:szCs w:val="22"/>
          <w:lang w:val="en-US"/>
        </w:rPr>
        <w:t>Th</w:t>
      </w:r>
      <w:r w:rsidR="001F0730" w:rsidRPr="00D74178">
        <w:rPr>
          <w:rFonts w:cs="Arial"/>
          <w:color w:val="0070C0"/>
          <w:sz w:val="22"/>
          <w:szCs w:val="22"/>
          <w:lang w:val="en-US"/>
        </w:rPr>
        <w:t>e</w:t>
      </w:r>
      <w:r w:rsidR="004E0831" w:rsidRPr="00D74178">
        <w:rPr>
          <w:rFonts w:cs="Arial"/>
          <w:color w:val="0070C0"/>
          <w:sz w:val="22"/>
          <w:szCs w:val="22"/>
          <w:lang w:val="en-US"/>
        </w:rPr>
        <w:t xml:space="preserve"> Republic of </w:t>
      </w:r>
      <w:r w:rsidR="001F0730" w:rsidRPr="00D74178">
        <w:rPr>
          <w:rFonts w:cs="Arial"/>
          <w:color w:val="0070C0"/>
          <w:sz w:val="22"/>
          <w:szCs w:val="22"/>
          <w:lang w:val="en-US"/>
        </w:rPr>
        <w:t xml:space="preserve">Malawi </w:t>
      </w:r>
    </w:p>
    <w:p w14:paraId="4DC80474" w14:textId="746BD471" w:rsidR="00543BF9" w:rsidRPr="00D74178" w:rsidRDefault="00543BF9" w:rsidP="00543BF9">
      <w:pPr>
        <w:tabs>
          <w:tab w:val="left" w:pos="9360"/>
        </w:tabs>
        <w:spacing w:after="0" w:line="240" w:lineRule="auto"/>
        <w:ind w:left="-360" w:right="-694"/>
        <w:jc w:val="both"/>
        <w:rPr>
          <w:rFonts w:ascii="Arial" w:hAnsi="Arial" w:cs="Arial"/>
          <w:bCs/>
        </w:rPr>
      </w:pPr>
      <w:r w:rsidRPr="00D74178">
        <w:rPr>
          <w:rFonts w:ascii="Arial" w:hAnsi="Arial" w:cs="Arial"/>
          <w:bCs/>
        </w:rPr>
        <w:t>Malawi, often referred to as the "Warm Heart of Africa," is famous for its stunning landscapes, friendly people, and rich cultural heritage. It is home to Lake Malawi, one of the largest lakes in Africa, making it a paradise for nature lovers. Within this country is Lilongwe, the capital city, which acts as the political and administrative center of Malawi. Lilongwe serves as an inviting gateway for those wishing to explore the country's wonders. The official languages of Malawi are English and Chichewa.</w:t>
      </w:r>
    </w:p>
    <w:p w14:paraId="4A5664A6" w14:textId="77777777" w:rsidR="00543BF9" w:rsidRPr="00D74178" w:rsidRDefault="00543BF9" w:rsidP="00543BF9">
      <w:pPr>
        <w:tabs>
          <w:tab w:val="left" w:pos="9360"/>
        </w:tabs>
        <w:spacing w:after="0" w:line="240" w:lineRule="auto"/>
        <w:ind w:left="-360" w:right="-694"/>
        <w:jc w:val="both"/>
        <w:rPr>
          <w:rFonts w:ascii="Arial" w:hAnsi="Arial" w:cs="Arial"/>
          <w:bCs/>
        </w:rPr>
      </w:pPr>
    </w:p>
    <w:p w14:paraId="3CAC9B5E" w14:textId="77777777" w:rsidR="0077714B" w:rsidRPr="00D74178" w:rsidRDefault="0077714B" w:rsidP="00123574">
      <w:pPr>
        <w:pStyle w:val="Heading3"/>
        <w:rPr>
          <w:rFonts w:cs="Arial"/>
          <w:color w:val="0070C0"/>
          <w:sz w:val="22"/>
          <w:szCs w:val="22"/>
        </w:rPr>
      </w:pPr>
      <w:r w:rsidRPr="00D74178">
        <w:rPr>
          <w:rFonts w:cs="Arial"/>
          <w:color w:val="0070C0"/>
          <w:sz w:val="22"/>
          <w:szCs w:val="22"/>
        </w:rPr>
        <w:t>Venue &amp; Accommodation</w:t>
      </w:r>
    </w:p>
    <w:p w14:paraId="31B90F29" w14:textId="67CAD55E" w:rsidR="00F3583D" w:rsidRDefault="006E3932" w:rsidP="006E3932">
      <w:pPr>
        <w:tabs>
          <w:tab w:val="left" w:pos="9360"/>
        </w:tabs>
        <w:spacing w:after="0" w:line="240" w:lineRule="auto"/>
        <w:ind w:left="-360" w:right="-694"/>
        <w:jc w:val="both"/>
        <w:rPr>
          <w:rFonts w:ascii="Arial" w:hAnsi="Arial" w:cs="Arial"/>
          <w:bCs/>
        </w:rPr>
      </w:pPr>
      <w:r w:rsidRPr="006E3932">
        <w:rPr>
          <w:rFonts w:ascii="Arial" w:hAnsi="Arial" w:cs="Arial"/>
          <w:bCs/>
        </w:rPr>
        <w:t xml:space="preserve">The conference will be held at </w:t>
      </w:r>
      <w:proofErr w:type="spellStart"/>
      <w:r w:rsidRPr="006E3932">
        <w:rPr>
          <w:rFonts w:ascii="Arial" w:hAnsi="Arial" w:cs="Arial"/>
          <w:bCs/>
        </w:rPr>
        <w:t>Umodzi</w:t>
      </w:r>
      <w:proofErr w:type="spellEnd"/>
      <w:r w:rsidRPr="006E3932">
        <w:rPr>
          <w:rFonts w:ascii="Arial" w:hAnsi="Arial" w:cs="Arial"/>
          <w:bCs/>
        </w:rPr>
        <w:t xml:space="preserve"> Park in Lilongwe, home to the Bingu </w:t>
      </w:r>
      <w:proofErr w:type="spellStart"/>
      <w:r w:rsidRPr="006E3932">
        <w:rPr>
          <w:rFonts w:ascii="Arial" w:hAnsi="Arial" w:cs="Arial"/>
          <w:bCs/>
        </w:rPr>
        <w:t>wa</w:t>
      </w:r>
      <w:proofErr w:type="spellEnd"/>
      <w:r w:rsidRPr="006E3932">
        <w:rPr>
          <w:rFonts w:ascii="Arial" w:hAnsi="Arial" w:cs="Arial"/>
          <w:bCs/>
        </w:rPr>
        <w:t xml:space="preserve"> Mutharika </w:t>
      </w:r>
      <w:r w:rsidRPr="006E3932">
        <w:rPr>
          <w:rFonts w:ascii="Arial" w:hAnsi="Arial" w:cs="Arial"/>
          <w:bCs/>
        </w:rPr>
        <w:t xml:space="preserve">International Conference Centre (BICC) and the </w:t>
      </w:r>
      <w:proofErr w:type="spellStart"/>
      <w:r w:rsidRPr="006E3932">
        <w:rPr>
          <w:rFonts w:ascii="Arial" w:hAnsi="Arial" w:cs="Arial"/>
          <w:bCs/>
        </w:rPr>
        <w:t>Umodzi</w:t>
      </w:r>
      <w:proofErr w:type="spellEnd"/>
      <w:r w:rsidRPr="006E3932">
        <w:rPr>
          <w:rFonts w:ascii="Arial" w:hAnsi="Arial" w:cs="Arial"/>
          <w:bCs/>
        </w:rPr>
        <w:t xml:space="preserve"> Park Hotel. This state-of-the-art facility is renowned for its modern architecture, versatile meeting spaces, and cutting-edge technological amenities.</w:t>
      </w:r>
      <w:r>
        <w:rPr>
          <w:rFonts w:ascii="Arial" w:hAnsi="Arial" w:cs="Arial"/>
          <w:bCs/>
        </w:rPr>
        <w:t xml:space="preserve"> </w:t>
      </w:r>
      <w:r w:rsidRPr="006E3932">
        <w:rPr>
          <w:rFonts w:ascii="Arial" w:hAnsi="Arial" w:cs="Arial"/>
          <w:bCs/>
        </w:rPr>
        <w:t>With its exceptional facilities, it serves as the ideal venue for both local and international events.</w:t>
      </w:r>
    </w:p>
    <w:p w14:paraId="1D8199DE" w14:textId="77777777" w:rsidR="006E3932" w:rsidRPr="00D74178" w:rsidRDefault="006E3932" w:rsidP="006E3932">
      <w:pPr>
        <w:tabs>
          <w:tab w:val="left" w:pos="9360"/>
        </w:tabs>
        <w:spacing w:after="0" w:line="240" w:lineRule="auto"/>
        <w:ind w:left="-360" w:right="-694"/>
        <w:jc w:val="both"/>
        <w:rPr>
          <w:rFonts w:ascii="Arial" w:hAnsi="Arial" w:cs="Arial"/>
          <w:bCs/>
        </w:rPr>
      </w:pPr>
    </w:p>
    <w:p w14:paraId="463CC1B7" w14:textId="67790BC3" w:rsidR="00BE6573" w:rsidRDefault="006E3932" w:rsidP="0008058E">
      <w:pPr>
        <w:tabs>
          <w:tab w:val="left" w:pos="9360"/>
        </w:tabs>
        <w:spacing w:after="0" w:line="240" w:lineRule="auto"/>
        <w:ind w:left="-360" w:right="-694"/>
        <w:jc w:val="both"/>
        <w:rPr>
          <w:rFonts w:ascii="Arial" w:hAnsi="Arial" w:cs="Arial"/>
          <w:bCs/>
        </w:rPr>
      </w:pPr>
      <w:r w:rsidRPr="006E3932">
        <w:rPr>
          <w:rFonts w:ascii="Arial" w:hAnsi="Arial" w:cs="Arial"/>
          <w:bCs/>
        </w:rPr>
        <w:t xml:space="preserve">Here is a list of recommended hotels to assist with your accommodation booking. </w:t>
      </w:r>
    </w:p>
    <w:p w14:paraId="19BF7036" w14:textId="77777777" w:rsidR="006E3932" w:rsidRPr="00D74178" w:rsidRDefault="006E3932" w:rsidP="0008058E">
      <w:pPr>
        <w:tabs>
          <w:tab w:val="left" w:pos="9360"/>
        </w:tabs>
        <w:spacing w:after="0" w:line="240" w:lineRule="auto"/>
        <w:ind w:left="-360" w:right="-694"/>
        <w:jc w:val="both"/>
        <w:rPr>
          <w:rFonts w:ascii="Arial" w:hAnsi="Arial" w:cs="Arial"/>
          <w:bCs/>
        </w:rPr>
      </w:pPr>
    </w:p>
    <w:p w14:paraId="29FA26A1" w14:textId="6AB3C08F" w:rsidR="0019723F" w:rsidRPr="00D74178" w:rsidRDefault="0019723F" w:rsidP="0008058E">
      <w:pPr>
        <w:tabs>
          <w:tab w:val="left" w:pos="9360"/>
        </w:tabs>
        <w:spacing w:after="0" w:line="240" w:lineRule="auto"/>
        <w:ind w:left="-360" w:right="-694"/>
        <w:jc w:val="both"/>
        <w:rPr>
          <w:rFonts w:ascii="Arial" w:hAnsi="Arial" w:cs="Arial"/>
          <w:bCs/>
        </w:rPr>
      </w:pPr>
      <w:r w:rsidRPr="00D74178">
        <w:rPr>
          <w:rFonts w:ascii="Arial" w:hAnsi="Arial" w:cs="Arial"/>
          <w:bCs/>
        </w:rPr>
        <w:t>You can book directly with</w:t>
      </w:r>
    </w:p>
    <w:p w14:paraId="131E1930" w14:textId="02F235A0" w:rsidR="00BE6573" w:rsidRPr="00D74178" w:rsidRDefault="00BE6573" w:rsidP="00BE6573">
      <w:pPr>
        <w:spacing w:after="0" w:line="240" w:lineRule="auto"/>
        <w:ind w:left="-90"/>
        <w:rPr>
          <w:rFonts w:ascii="Arial" w:eastAsia="Aptos" w:hAnsi="Arial" w:cs="Arial"/>
          <w:kern w:val="2"/>
        </w:rPr>
      </w:pPr>
      <w:r w:rsidRPr="00D74178">
        <w:rPr>
          <w:rFonts w:ascii="Arial" w:eastAsia="Aptos" w:hAnsi="Arial" w:cs="Arial"/>
          <w:kern w:val="2"/>
        </w:rPr>
        <w:t xml:space="preserve">1. </w:t>
      </w:r>
      <w:proofErr w:type="spellStart"/>
      <w:r w:rsidRPr="00D74178">
        <w:rPr>
          <w:rFonts w:ascii="Arial" w:eastAsia="Aptos" w:hAnsi="Arial" w:cs="Arial"/>
          <w:b/>
          <w:bCs/>
          <w:kern w:val="2"/>
        </w:rPr>
        <w:t>Umodzi</w:t>
      </w:r>
      <w:proofErr w:type="spellEnd"/>
      <w:r w:rsidRPr="00D74178">
        <w:rPr>
          <w:rFonts w:ascii="Arial" w:eastAsia="Aptos" w:hAnsi="Arial" w:cs="Arial"/>
          <w:b/>
          <w:bCs/>
          <w:kern w:val="2"/>
        </w:rPr>
        <w:t xml:space="preserve"> Park Hotel</w:t>
      </w:r>
      <w:r w:rsidR="00171232">
        <w:rPr>
          <w:rFonts w:ascii="Arial" w:eastAsia="Aptos" w:hAnsi="Arial" w:cs="Arial"/>
          <w:b/>
          <w:bCs/>
          <w:kern w:val="2"/>
        </w:rPr>
        <w:t xml:space="preserve"> (US$ 140)</w:t>
      </w:r>
    </w:p>
    <w:p w14:paraId="5DAEA64A" w14:textId="7E19A003" w:rsidR="00BE6573" w:rsidRPr="00D74178" w:rsidRDefault="00BE6573" w:rsidP="00A208F0">
      <w:pPr>
        <w:spacing w:after="0" w:line="240" w:lineRule="auto"/>
        <w:rPr>
          <w:rFonts w:ascii="Arial" w:eastAsia="Aptos" w:hAnsi="Arial" w:cs="Arial"/>
          <w:kern w:val="2"/>
        </w:rPr>
      </w:pPr>
      <w:r w:rsidRPr="00D74178">
        <w:rPr>
          <w:rFonts w:ascii="Arial" w:eastAsia="Aptos" w:hAnsi="Arial" w:cs="Arial"/>
          <w:kern w:val="2"/>
        </w:rPr>
        <w:t xml:space="preserve">Email: </w:t>
      </w:r>
      <w:hyperlink r:id="rId9" w:history="1">
        <w:r w:rsidRPr="00D74178">
          <w:rPr>
            <w:rStyle w:val="Hyperlink"/>
            <w:rFonts w:ascii="Arial" w:eastAsia="Aptos" w:hAnsi="Arial" w:cs="Arial"/>
            <w:kern w:val="2"/>
          </w:rPr>
          <w:t>wmagomero@umodzipark.co.mw</w:t>
        </w:r>
      </w:hyperlink>
      <w:r w:rsidRPr="00D74178">
        <w:rPr>
          <w:rFonts w:ascii="Arial" w:eastAsia="Aptos" w:hAnsi="Arial" w:cs="Arial"/>
          <w:kern w:val="2"/>
        </w:rPr>
        <w:t xml:space="preserve"> </w:t>
      </w:r>
    </w:p>
    <w:p w14:paraId="3AEC9A56" w14:textId="2BD823C2" w:rsidR="00BE6573" w:rsidRPr="00D74178" w:rsidRDefault="00BE6573" w:rsidP="00A208F0">
      <w:pPr>
        <w:spacing w:after="0" w:line="240" w:lineRule="auto"/>
        <w:rPr>
          <w:rFonts w:ascii="Arial" w:eastAsia="Aptos" w:hAnsi="Arial" w:cs="Arial"/>
          <w:kern w:val="2"/>
        </w:rPr>
      </w:pPr>
      <w:r w:rsidRPr="00D74178">
        <w:rPr>
          <w:rFonts w:ascii="Arial" w:eastAsia="Aptos" w:hAnsi="Arial" w:cs="Arial"/>
          <w:kern w:val="2"/>
        </w:rPr>
        <w:t xml:space="preserve">Phone: </w:t>
      </w:r>
      <w:r w:rsidR="00A208F0" w:rsidRPr="00D74178">
        <w:rPr>
          <w:rFonts w:ascii="Arial" w:eastAsia="Aptos" w:hAnsi="Arial" w:cs="Arial"/>
          <w:kern w:val="2"/>
        </w:rPr>
        <w:t>+265111789888, +265887387116</w:t>
      </w:r>
    </w:p>
    <w:p w14:paraId="49B25EE9" w14:textId="77777777" w:rsidR="00A208F0" w:rsidRPr="00D74178" w:rsidRDefault="00A208F0" w:rsidP="00D74178">
      <w:pPr>
        <w:spacing w:after="0" w:line="240" w:lineRule="auto"/>
        <w:rPr>
          <w:rFonts w:ascii="Arial" w:eastAsia="Aptos" w:hAnsi="Arial" w:cs="Arial"/>
          <w:kern w:val="2"/>
        </w:rPr>
      </w:pPr>
    </w:p>
    <w:p w14:paraId="7CD367B8" w14:textId="71D05742" w:rsidR="003E206D" w:rsidRPr="00D74178" w:rsidRDefault="00BE6573" w:rsidP="00BE6573">
      <w:pPr>
        <w:spacing w:after="0" w:line="240" w:lineRule="auto"/>
        <w:ind w:left="-90"/>
        <w:rPr>
          <w:rFonts w:ascii="Arial" w:eastAsia="Aptos" w:hAnsi="Arial" w:cs="Arial"/>
          <w:kern w:val="2"/>
        </w:rPr>
      </w:pPr>
      <w:r w:rsidRPr="00D74178">
        <w:rPr>
          <w:rFonts w:ascii="Arial" w:eastAsia="Aptos" w:hAnsi="Arial" w:cs="Arial"/>
          <w:kern w:val="2"/>
        </w:rPr>
        <w:t xml:space="preserve">2. </w:t>
      </w:r>
      <w:r w:rsidR="003E206D" w:rsidRPr="00D74178">
        <w:rPr>
          <w:rFonts w:ascii="Arial" w:eastAsia="Aptos" w:hAnsi="Arial" w:cs="Arial"/>
          <w:b/>
          <w:bCs/>
          <w:kern w:val="2"/>
        </w:rPr>
        <w:t>Crossroads Hotel ($128)</w:t>
      </w:r>
    </w:p>
    <w:p w14:paraId="6B5CD84A" w14:textId="79D8987A" w:rsidR="003E206D" w:rsidRPr="00D74178" w:rsidRDefault="003E206D" w:rsidP="003E206D">
      <w:pPr>
        <w:spacing w:after="0" w:line="240" w:lineRule="auto"/>
        <w:ind w:left="-90"/>
        <w:rPr>
          <w:rFonts w:ascii="Arial" w:eastAsia="Aptos" w:hAnsi="Arial" w:cs="Arial"/>
          <w:kern w:val="2"/>
        </w:rPr>
      </w:pPr>
      <w:r w:rsidRPr="00D74178">
        <w:rPr>
          <w:rFonts w:ascii="Arial" w:eastAsia="Aptos" w:hAnsi="Arial" w:cs="Arial"/>
          <w:kern w:val="2"/>
        </w:rPr>
        <w:t xml:space="preserve">Email: </w:t>
      </w:r>
      <w:r w:rsidR="00E215BB" w:rsidRPr="00D74178">
        <w:rPr>
          <w:rStyle w:val="Hyperlink"/>
          <w:rFonts w:ascii="Arial" w:hAnsi="Arial" w:cs="Arial"/>
        </w:rPr>
        <w:t>bt</w:t>
      </w:r>
      <w:hyperlink r:id="rId10" w:history="1">
        <w:r w:rsidR="00E215BB" w:rsidRPr="00D74178">
          <w:rPr>
            <w:rStyle w:val="Hyperlink"/>
            <w:rFonts w:ascii="Arial" w:eastAsia="Aptos" w:hAnsi="Arial" w:cs="Arial"/>
            <w:kern w:val="2"/>
          </w:rPr>
          <w:t>gm@crossroadshotel.net</w:t>
        </w:r>
      </w:hyperlink>
      <w:r w:rsidR="00E215BB" w:rsidRPr="00D74178">
        <w:rPr>
          <w:rFonts w:ascii="Arial" w:eastAsia="Aptos" w:hAnsi="Arial" w:cs="Arial"/>
          <w:kern w:val="2"/>
        </w:rPr>
        <w:t xml:space="preserve"> </w:t>
      </w:r>
    </w:p>
    <w:p w14:paraId="73C00CCA" w14:textId="2251490A" w:rsidR="003E206D" w:rsidRPr="00D74178" w:rsidRDefault="003E206D" w:rsidP="003E206D">
      <w:pPr>
        <w:spacing w:after="0" w:line="240" w:lineRule="auto"/>
        <w:ind w:left="-90"/>
        <w:rPr>
          <w:rFonts w:ascii="Arial" w:eastAsia="Aptos" w:hAnsi="Arial" w:cs="Arial"/>
          <w:kern w:val="2"/>
        </w:rPr>
      </w:pPr>
      <w:r w:rsidRPr="00D74178">
        <w:rPr>
          <w:rFonts w:ascii="Arial" w:eastAsia="Aptos" w:hAnsi="Arial" w:cs="Arial"/>
          <w:kern w:val="2"/>
        </w:rPr>
        <w:t>Phone: 265888949852</w:t>
      </w:r>
      <w:r w:rsidR="00E215BB" w:rsidRPr="00D74178">
        <w:rPr>
          <w:rFonts w:ascii="Arial" w:eastAsia="Aptos" w:hAnsi="Arial" w:cs="Arial"/>
          <w:kern w:val="2"/>
        </w:rPr>
        <w:t xml:space="preserve">, </w:t>
      </w:r>
      <w:r w:rsidRPr="00D74178">
        <w:rPr>
          <w:rFonts w:ascii="Arial" w:eastAsia="Aptos" w:hAnsi="Arial" w:cs="Arial"/>
          <w:kern w:val="2"/>
        </w:rPr>
        <w:t>+265999349852</w:t>
      </w:r>
    </w:p>
    <w:p w14:paraId="6B5D32D9" w14:textId="77777777" w:rsidR="003E206D" w:rsidRPr="00D74178" w:rsidRDefault="003E206D" w:rsidP="00BE6573">
      <w:pPr>
        <w:spacing w:after="0" w:line="240" w:lineRule="auto"/>
        <w:ind w:left="-90"/>
        <w:rPr>
          <w:rFonts w:ascii="Arial" w:eastAsia="Aptos" w:hAnsi="Arial" w:cs="Arial"/>
          <w:kern w:val="2"/>
        </w:rPr>
      </w:pPr>
    </w:p>
    <w:p w14:paraId="102E404C" w14:textId="0B646CD8" w:rsidR="00BE6573" w:rsidRPr="00D74178" w:rsidRDefault="003E206D" w:rsidP="00BE6573">
      <w:pPr>
        <w:spacing w:after="0" w:line="240" w:lineRule="auto"/>
        <w:ind w:left="-90"/>
        <w:rPr>
          <w:rFonts w:ascii="Arial" w:eastAsia="Aptos" w:hAnsi="Arial" w:cs="Arial"/>
          <w:kern w:val="2"/>
        </w:rPr>
      </w:pPr>
      <w:r w:rsidRPr="00D74178">
        <w:rPr>
          <w:rFonts w:ascii="Arial" w:eastAsia="Aptos" w:hAnsi="Arial" w:cs="Arial"/>
          <w:b/>
          <w:bCs/>
          <w:kern w:val="2"/>
        </w:rPr>
        <w:t xml:space="preserve">3. </w:t>
      </w:r>
      <w:r w:rsidR="00BE6573" w:rsidRPr="00D74178">
        <w:rPr>
          <w:rFonts w:ascii="Arial" w:eastAsia="Aptos" w:hAnsi="Arial" w:cs="Arial"/>
          <w:b/>
          <w:bCs/>
          <w:kern w:val="2"/>
        </w:rPr>
        <w:t>Sunbird Capital Hotel</w:t>
      </w:r>
      <w:r w:rsidR="00372A18" w:rsidRPr="00D74178">
        <w:rPr>
          <w:rFonts w:ascii="Arial" w:eastAsia="Aptos" w:hAnsi="Arial" w:cs="Arial"/>
          <w:b/>
          <w:bCs/>
          <w:kern w:val="2"/>
        </w:rPr>
        <w:t xml:space="preserve"> (MWK 355,393)</w:t>
      </w:r>
      <w:r w:rsidR="00BE6573" w:rsidRPr="00D74178">
        <w:rPr>
          <w:rFonts w:ascii="Arial" w:eastAsia="Aptos" w:hAnsi="Arial" w:cs="Arial"/>
          <w:kern w:val="2"/>
        </w:rPr>
        <w:t xml:space="preserve"> </w:t>
      </w:r>
    </w:p>
    <w:p w14:paraId="6BD29178" w14:textId="47DB8473" w:rsidR="00BE6573" w:rsidRPr="00D74178" w:rsidRDefault="00372A18" w:rsidP="00BE6573">
      <w:pPr>
        <w:spacing w:after="0" w:line="240" w:lineRule="auto"/>
        <w:ind w:left="-90"/>
        <w:rPr>
          <w:rFonts w:ascii="Arial" w:eastAsia="Aptos" w:hAnsi="Arial" w:cs="Arial"/>
          <w:kern w:val="2"/>
        </w:rPr>
      </w:pPr>
      <w:r w:rsidRPr="00D74178">
        <w:rPr>
          <w:rFonts w:ascii="Arial" w:eastAsia="Aptos" w:hAnsi="Arial" w:cs="Arial"/>
          <w:kern w:val="2"/>
        </w:rPr>
        <w:t xml:space="preserve">Email: </w:t>
      </w:r>
      <w:hyperlink r:id="rId11" w:history="1">
        <w:r w:rsidRPr="00D74178">
          <w:rPr>
            <w:rStyle w:val="Hyperlink"/>
            <w:rFonts w:ascii="Arial" w:eastAsia="Aptos" w:hAnsi="Arial" w:cs="Arial"/>
            <w:kern w:val="2"/>
          </w:rPr>
          <w:t>capitalres@sunbirdmalawi.com</w:t>
        </w:r>
      </w:hyperlink>
      <w:r w:rsidRPr="00D74178">
        <w:rPr>
          <w:rFonts w:ascii="Arial" w:eastAsia="Aptos" w:hAnsi="Arial" w:cs="Arial"/>
          <w:kern w:val="2"/>
        </w:rPr>
        <w:t xml:space="preserve"> </w:t>
      </w:r>
    </w:p>
    <w:p w14:paraId="6D607248" w14:textId="072DDBC6" w:rsidR="00372A18" w:rsidRPr="00D74178" w:rsidRDefault="00372A18" w:rsidP="00BE6573">
      <w:pPr>
        <w:spacing w:after="0" w:line="240" w:lineRule="auto"/>
        <w:ind w:left="-90"/>
        <w:rPr>
          <w:rFonts w:ascii="Arial" w:eastAsia="Aptos" w:hAnsi="Arial" w:cs="Arial"/>
          <w:kern w:val="2"/>
        </w:rPr>
      </w:pPr>
      <w:r w:rsidRPr="00D74178">
        <w:rPr>
          <w:rFonts w:ascii="Arial" w:eastAsia="Aptos" w:hAnsi="Arial" w:cs="Arial"/>
          <w:kern w:val="2"/>
        </w:rPr>
        <w:t>Phone: +265888965119</w:t>
      </w:r>
      <w:r w:rsidR="00E215BB" w:rsidRPr="00D74178">
        <w:rPr>
          <w:rFonts w:ascii="Arial" w:eastAsia="Aptos" w:hAnsi="Arial" w:cs="Arial"/>
          <w:kern w:val="2"/>
        </w:rPr>
        <w:t xml:space="preserve">, </w:t>
      </w:r>
      <w:r w:rsidRPr="00D74178">
        <w:rPr>
          <w:rFonts w:ascii="Arial" w:eastAsia="Aptos" w:hAnsi="Arial" w:cs="Arial"/>
          <w:kern w:val="2"/>
        </w:rPr>
        <w:t>+265111773388</w:t>
      </w:r>
    </w:p>
    <w:p w14:paraId="0D43E0B1" w14:textId="77777777" w:rsidR="00372A18" w:rsidRPr="00D74178" w:rsidRDefault="00372A18" w:rsidP="00BE6573">
      <w:pPr>
        <w:spacing w:after="0" w:line="240" w:lineRule="auto"/>
        <w:ind w:left="-90"/>
        <w:rPr>
          <w:rFonts w:ascii="Arial" w:eastAsia="Aptos" w:hAnsi="Arial" w:cs="Arial"/>
          <w:kern w:val="2"/>
        </w:rPr>
      </w:pPr>
    </w:p>
    <w:p w14:paraId="08239D7C" w14:textId="554367BB" w:rsidR="00BE6573" w:rsidRPr="00D74178" w:rsidRDefault="003E206D" w:rsidP="00BE6573">
      <w:pPr>
        <w:spacing w:after="0" w:line="240" w:lineRule="auto"/>
        <w:ind w:left="-90"/>
        <w:rPr>
          <w:rFonts w:ascii="Arial" w:eastAsia="Aptos" w:hAnsi="Arial" w:cs="Arial"/>
          <w:kern w:val="2"/>
        </w:rPr>
      </w:pPr>
      <w:r w:rsidRPr="00D74178">
        <w:rPr>
          <w:rFonts w:ascii="Arial" w:eastAsia="Aptos" w:hAnsi="Arial" w:cs="Arial"/>
          <w:kern w:val="2"/>
        </w:rPr>
        <w:t>4</w:t>
      </w:r>
      <w:r w:rsidR="00BE6573" w:rsidRPr="00D74178">
        <w:rPr>
          <w:rFonts w:ascii="Arial" w:eastAsia="Aptos" w:hAnsi="Arial" w:cs="Arial"/>
          <w:kern w:val="2"/>
        </w:rPr>
        <w:t xml:space="preserve">. </w:t>
      </w:r>
      <w:proofErr w:type="spellStart"/>
      <w:r w:rsidR="00142BF7" w:rsidRPr="00D74178">
        <w:rPr>
          <w:rFonts w:ascii="Arial" w:eastAsia="Aptos" w:hAnsi="Arial" w:cs="Arial"/>
          <w:b/>
          <w:bCs/>
          <w:kern w:val="2"/>
        </w:rPr>
        <w:t>Sigelege</w:t>
      </w:r>
      <w:proofErr w:type="spellEnd"/>
      <w:r w:rsidR="00142BF7" w:rsidRPr="00D74178">
        <w:rPr>
          <w:rFonts w:ascii="Arial" w:eastAsia="Aptos" w:hAnsi="Arial" w:cs="Arial"/>
          <w:b/>
          <w:bCs/>
          <w:kern w:val="2"/>
        </w:rPr>
        <w:t xml:space="preserve"> Boutique Hotel (MWK 204,000)</w:t>
      </w:r>
    </w:p>
    <w:p w14:paraId="3D1C9F9C" w14:textId="77777777" w:rsidR="00142BF7" w:rsidRPr="00D74178" w:rsidRDefault="00142BF7" w:rsidP="00142BF7">
      <w:pPr>
        <w:spacing w:after="0" w:line="240" w:lineRule="auto"/>
        <w:ind w:left="-90" w:right="-540"/>
        <w:rPr>
          <w:rFonts w:ascii="Arial" w:eastAsia="Aptos" w:hAnsi="Arial" w:cs="Arial"/>
          <w:kern w:val="2"/>
        </w:rPr>
      </w:pPr>
      <w:r w:rsidRPr="00D74178">
        <w:rPr>
          <w:rFonts w:ascii="Arial" w:eastAsia="Aptos" w:hAnsi="Arial" w:cs="Arial"/>
          <w:kern w:val="2"/>
        </w:rPr>
        <w:t xml:space="preserve">Email: </w:t>
      </w:r>
      <w:proofErr w:type="spellStart"/>
      <w:proofErr w:type="gramStart"/>
      <w:r w:rsidRPr="00D74178">
        <w:rPr>
          <w:rStyle w:val="Hyperlink"/>
          <w:rFonts w:ascii="Arial" w:hAnsi="Arial" w:cs="Arial"/>
        </w:rPr>
        <w:t>reservations.boutique</w:t>
      </w:r>
      <w:proofErr w:type="gramEnd"/>
      <w:r w:rsidRPr="00D74178">
        <w:rPr>
          <w:rStyle w:val="Hyperlink"/>
          <w:rFonts w:ascii="Arial" w:hAnsi="Arial" w:cs="Arial"/>
        </w:rPr>
        <w:t>@sig</w:t>
      </w:r>
      <w:proofErr w:type="spellEnd"/>
      <w:r w:rsidRPr="00D74178">
        <w:rPr>
          <w:rStyle w:val="Hyperlink"/>
          <w:rFonts w:ascii="Arial" w:hAnsi="Arial" w:cs="Arial"/>
        </w:rPr>
        <w:t xml:space="preserve"> elege.com</w:t>
      </w:r>
      <w:r w:rsidRPr="00D74178">
        <w:rPr>
          <w:rFonts w:ascii="Arial" w:eastAsia="Aptos" w:hAnsi="Arial" w:cs="Arial"/>
          <w:kern w:val="2"/>
        </w:rPr>
        <w:t xml:space="preserve"> </w:t>
      </w:r>
    </w:p>
    <w:p w14:paraId="70265D49" w14:textId="20321A03" w:rsidR="00142BF7" w:rsidRPr="00D74178" w:rsidRDefault="00142BF7" w:rsidP="00142BF7">
      <w:pPr>
        <w:spacing w:after="0" w:line="240" w:lineRule="auto"/>
        <w:ind w:left="-90"/>
        <w:rPr>
          <w:rFonts w:ascii="Arial" w:eastAsia="Aptos" w:hAnsi="Arial" w:cs="Arial"/>
          <w:kern w:val="2"/>
        </w:rPr>
      </w:pPr>
      <w:r w:rsidRPr="00D74178">
        <w:rPr>
          <w:rFonts w:ascii="Arial" w:eastAsia="Aptos" w:hAnsi="Arial" w:cs="Arial"/>
          <w:kern w:val="2"/>
        </w:rPr>
        <w:t>Phone: +265111717178</w:t>
      </w:r>
    </w:p>
    <w:p w14:paraId="6226104C" w14:textId="77777777" w:rsidR="00142BF7" w:rsidRPr="00D74178" w:rsidRDefault="00142BF7" w:rsidP="00BE6573">
      <w:pPr>
        <w:spacing w:after="0" w:line="240" w:lineRule="auto"/>
        <w:ind w:left="-90"/>
        <w:rPr>
          <w:rFonts w:ascii="Arial" w:eastAsia="Aptos" w:hAnsi="Arial" w:cs="Arial"/>
          <w:kern w:val="2"/>
        </w:rPr>
      </w:pPr>
    </w:p>
    <w:p w14:paraId="05B022D4" w14:textId="2ECEBF6F" w:rsidR="003E206D" w:rsidRPr="00D74178" w:rsidRDefault="003E206D" w:rsidP="003E206D">
      <w:pPr>
        <w:spacing w:after="0" w:line="240" w:lineRule="auto"/>
        <w:ind w:left="-90"/>
        <w:rPr>
          <w:rFonts w:ascii="Arial" w:eastAsia="Aptos" w:hAnsi="Arial" w:cs="Arial"/>
          <w:kern w:val="2"/>
        </w:rPr>
      </w:pPr>
      <w:r w:rsidRPr="00D74178">
        <w:rPr>
          <w:rFonts w:ascii="Arial" w:eastAsia="Aptos" w:hAnsi="Arial" w:cs="Arial"/>
          <w:kern w:val="2"/>
        </w:rPr>
        <w:t xml:space="preserve">5. </w:t>
      </w:r>
      <w:proofErr w:type="spellStart"/>
      <w:r w:rsidRPr="00D74178">
        <w:rPr>
          <w:rFonts w:ascii="Arial" w:eastAsia="Aptos" w:hAnsi="Arial" w:cs="Arial"/>
          <w:b/>
          <w:bCs/>
          <w:kern w:val="2"/>
        </w:rPr>
        <w:t>Sogecoa</w:t>
      </w:r>
      <w:proofErr w:type="spellEnd"/>
      <w:r w:rsidRPr="00D74178">
        <w:rPr>
          <w:rFonts w:ascii="Arial" w:eastAsia="Aptos" w:hAnsi="Arial" w:cs="Arial"/>
          <w:b/>
          <w:bCs/>
          <w:kern w:val="2"/>
        </w:rPr>
        <w:t xml:space="preserve"> Golden Peacock Hotel</w:t>
      </w:r>
      <w:r w:rsidR="00E215BB" w:rsidRPr="00D74178">
        <w:rPr>
          <w:rFonts w:ascii="Arial" w:eastAsia="Aptos" w:hAnsi="Arial" w:cs="Arial"/>
          <w:b/>
          <w:bCs/>
          <w:kern w:val="2"/>
        </w:rPr>
        <w:t xml:space="preserve"> (MWK 180,000)</w:t>
      </w:r>
    </w:p>
    <w:p w14:paraId="077956BD" w14:textId="0806E14B" w:rsidR="00BE6573" w:rsidRPr="00D74178" w:rsidRDefault="003E206D" w:rsidP="003E206D">
      <w:pPr>
        <w:spacing w:after="0" w:line="240" w:lineRule="auto"/>
        <w:ind w:left="-90"/>
        <w:rPr>
          <w:rFonts w:ascii="Arial" w:eastAsia="Aptos" w:hAnsi="Arial" w:cs="Arial"/>
          <w:kern w:val="2"/>
        </w:rPr>
      </w:pPr>
      <w:r w:rsidRPr="00D74178">
        <w:rPr>
          <w:rFonts w:ascii="Arial" w:eastAsia="Aptos" w:hAnsi="Arial" w:cs="Arial"/>
          <w:kern w:val="2"/>
        </w:rPr>
        <w:t>Email</w:t>
      </w:r>
      <w:r w:rsidR="00D00749" w:rsidRPr="00D74178">
        <w:rPr>
          <w:rFonts w:ascii="Arial" w:eastAsia="Aptos" w:hAnsi="Arial" w:cs="Arial"/>
          <w:kern w:val="2"/>
        </w:rPr>
        <w:t>:</w:t>
      </w:r>
      <w:r w:rsidRPr="00D74178">
        <w:rPr>
          <w:rFonts w:ascii="Arial" w:eastAsia="Aptos" w:hAnsi="Arial" w:cs="Arial"/>
          <w:kern w:val="2"/>
        </w:rPr>
        <w:t xml:space="preserve"> </w:t>
      </w:r>
      <w:r w:rsidR="00E215BB" w:rsidRPr="00D74178">
        <w:rPr>
          <w:rStyle w:val="Hyperlink"/>
          <w:rFonts w:ascii="Arial" w:hAnsi="Arial" w:cs="Arial"/>
        </w:rPr>
        <w:t>j</w:t>
      </w:r>
      <w:hyperlink r:id="rId12" w:history="1">
        <w:r w:rsidR="00E215BB" w:rsidRPr="00D74178">
          <w:rPr>
            <w:rStyle w:val="Hyperlink"/>
            <w:rFonts w:ascii="Arial" w:eastAsia="Aptos" w:hAnsi="Arial" w:cs="Arial"/>
            <w:kern w:val="2"/>
          </w:rPr>
          <w:t>kq_mw@afecc.com</w:t>
        </w:r>
      </w:hyperlink>
      <w:r w:rsidR="00E215BB" w:rsidRPr="00D74178">
        <w:rPr>
          <w:rStyle w:val="Hyperlink"/>
          <w:rFonts w:ascii="Arial" w:hAnsi="Arial" w:cs="Arial"/>
        </w:rPr>
        <w:t xml:space="preserve"> </w:t>
      </w:r>
    </w:p>
    <w:p w14:paraId="01BB1B49" w14:textId="141A80F4" w:rsidR="003E206D" w:rsidRPr="00D74178" w:rsidRDefault="003E206D" w:rsidP="003E206D">
      <w:pPr>
        <w:spacing w:after="0" w:line="240" w:lineRule="auto"/>
        <w:ind w:left="-90"/>
        <w:rPr>
          <w:rFonts w:ascii="Arial" w:eastAsia="Aptos" w:hAnsi="Arial" w:cs="Arial"/>
          <w:kern w:val="2"/>
        </w:rPr>
      </w:pPr>
      <w:r w:rsidRPr="00D74178">
        <w:rPr>
          <w:rFonts w:ascii="Arial" w:eastAsia="Aptos" w:hAnsi="Arial" w:cs="Arial"/>
          <w:kern w:val="2"/>
        </w:rPr>
        <w:t xml:space="preserve">Phone: </w:t>
      </w:r>
      <w:r w:rsidR="00E215BB" w:rsidRPr="00D74178">
        <w:rPr>
          <w:rFonts w:ascii="Arial" w:eastAsia="Aptos" w:hAnsi="Arial" w:cs="Arial"/>
          <w:kern w:val="2"/>
        </w:rPr>
        <w:t>+2651776666</w:t>
      </w:r>
    </w:p>
    <w:p w14:paraId="55014AF4" w14:textId="77777777" w:rsidR="00BE6573" w:rsidRPr="00D74178" w:rsidRDefault="00BE6573" w:rsidP="00BE6573">
      <w:pPr>
        <w:spacing w:after="0" w:line="240" w:lineRule="auto"/>
        <w:ind w:left="-90"/>
        <w:rPr>
          <w:rFonts w:ascii="Arial" w:eastAsia="Aptos" w:hAnsi="Arial" w:cs="Arial"/>
          <w:kern w:val="2"/>
        </w:rPr>
      </w:pPr>
    </w:p>
    <w:p w14:paraId="4FC65CDC" w14:textId="12652EE0" w:rsidR="0008058E" w:rsidRPr="00D74178" w:rsidRDefault="00E215BB" w:rsidP="00E215BB">
      <w:pPr>
        <w:spacing w:after="0" w:line="240" w:lineRule="auto"/>
        <w:ind w:left="-90"/>
        <w:rPr>
          <w:rFonts w:ascii="Arial" w:eastAsia="Aptos" w:hAnsi="Arial" w:cs="Arial"/>
          <w:b/>
          <w:bCs/>
          <w:kern w:val="2"/>
        </w:rPr>
      </w:pPr>
      <w:r w:rsidRPr="00D74178">
        <w:rPr>
          <w:rFonts w:ascii="Arial" w:eastAsia="Aptos" w:hAnsi="Arial" w:cs="Arial"/>
          <w:b/>
          <w:bCs/>
          <w:kern w:val="2"/>
        </w:rPr>
        <w:t>6</w:t>
      </w:r>
      <w:r w:rsidR="00BE6573" w:rsidRPr="00D74178">
        <w:rPr>
          <w:rFonts w:ascii="Arial" w:eastAsia="Aptos" w:hAnsi="Arial" w:cs="Arial"/>
          <w:b/>
          <w:bCs/>
          <w:kern w:val="2"/>
        </w:rPr>
        <w:t xml:space="preserve">. </w:t>
      </w:r>
      <w:proofErr w:type="spellStart"/>
      <w:r w:rsidRPr="00D74178">
        <w:rPr>
          <w:rFonts w:ascii="Arial" w:eastAsia="Aptos" w:hAnsi="Arial" w:cs="Arial"/>
          <w:b/>
          <w:bCs/>
          <w:kern w:val="2"/>
        </w:rPr>
        <w:t>Ufulu</w:t>
      </w:r>
      <w:proofErr w:type="spellEnd"/>
      <w:r w:rsidRPr="00D74178">
        <w:rPr>
          <w:rFonts w:ascii="Arial" w:eastAsia="Aptos" w:hAnsi="Arial" w:cs="Arial"/>
          <w:b/>
          <w:bCs/>
          <w:kern w:val="2"/>
        </w:rPr>
        <w:t xml:space="preserve"> gardens (MWK 170,000)</w:t>
      </w:r>
    </w:p>
    <w:p w14:paraId="646E6CF7" w14:textId="77777777" w:rsidR="00E215BB" w:rsidRPr="00D74178" w:rsidRDefault="00E215BB" w:rsidP="00E215BB">
      <w:pPr>
        <w:spacing w:after="0" w:line="240" w:lineRule="auto"/>
        <w:ind w:left="-90"/>
        <w:rPr>
          <w:rFonts w:ascii="Arial" w:eastAsia="Aptos" w:hAnsi="Arial" w:cs="Arial"/>
          <w:kern w:val="2"/>
        </w:rPr>
      </w:pPr>
      <w:r w:rsidRPr="00D74178">
        <w:rPr>
          <w:rFonts w:ascii="Arial" w:eastAsia="Aptos" w:hAnsi="Arial" w:cs="Arial"/>
          <w:kern w:val="2"/>
        </w:rPr>
        <w:t xml:space="preserve">Email: </w:t>
      </w:r>
      <w:hyperlink r:id="rId13" w:history="1">
        <w:r w:rsidRPr="00D74178">
          <w:rPr>
            <w:rStyle w:val="Hyperlink"/>
            <w:rFonts w:ascii="Arial" w:eastAsia="Aptos" w:hAnsi="Arial" w:cs="Arial"/>
            <w:kern w:val="2"/>
          </w:rPr>
          <w:t>reservations@ufulugardens.mw</w:t>
        </w:r>
      </w:hyperlink>
      <w:r w:rsidRPr="00D74178">
        <w:rPr>
          <w:rFonts w:ascii="Arial" w:eastAsia="Aptos" w:hAnsi="Arial" w:cs="Arial"/>
          <w:kern w:val="2"/>
        </w:rPr>
        <w:t xml:space="preserve"> </w:t>
      </w:r>
    </w:p>
    <w:p w14:paraId="240F1933" w14:textId="78F46A88" w:rsidR="00E215BB" w:rsidRPr="00D74178" w:rsidRDefault="00E215BB" w:rsidP="00E215BB">
      <w:pPr>
        <w:spacing w:after="0" w:line="240" w:lineRule="auto"/>
        <w:ind w:left="-90"/>
        <w:rPr>
          <w:rFonts w:ascii="Arial" w:eastAsia="Aptos" w:hAnsi="Arial" w:cs="Arial"/>
          <w:kern w:val="2"/>
        </w:rPr>
      </w:pPr>
      <w:r w:rsidRPr="00D74178">
        <w:rPr>
          <w:rFonts w:ascii="Arial" w:eastAsia="Aptos" w:hAnsi="Arial" w:cs="Arial"/>
          <w:kern w:val="2"/>
        </w:rPr>
        <w:t>Phone: +265996945277/+2651795268</w:t>
      </w:r>
    </w:p>
    <w:p w14:paraId="58A00809" w14:textId="77777777" w:rsidR="00E215BB" w:rsidRPr="00D74178" w:rsidRDefault="00E215BB" w:rsidP="00E215BB">
      <w:pPr>
        <w:spacing w:after="0" w:line="240" w:lineRule="auto"/>
        <w:ind w:left="-90"/>
        <w:rPr>
          <w:rFonts w:ascii="Arial" w:eastAsia="Aptos" w:hAnsi="Arial" w:cs="Arial"/>
          <w:kern w:val="2"/>
        </w:rPr>
      </w:pPr>
    </w:p>
    <w:p w14:paraId="02176127" w14:textId="581C7A58" w:rsidR="00123574" w:rsidRPr="00D74178" w:rsidRDefault="00AC6D53" w:rsidP="00123574">
      <w:pPr>
        <w:tabs>
          <w:tab w:val="left" w:pos="9360"/>
        </w:tabs>
        <w:spacing w:after="0" w:line="240" w:lineRule="auto"/>
        <w:ind w:left="-360" w:right="-694"/>
        <w:jc w:val="both"/>
        <w:rPr>
          <w:rFonts w:ascii="Arial" w:hAnsi="Arial" w:cs="Arial"/>
          <w:bCs/>
        </w:rPr>
      </w:pPr>
      <w:r w:rsidRPr="00D74178">
        <w:rPr>
          <w:rFonts w:ascii="Arial" w:hAnsi="Arial" w:cs="Arial"/>
          <w:bCs/>
        </w:rPr>
        <w:t>The Ministry of Health will provide shuttle services from selected hotels, transporting participants to and from the venue from</w:t>
      </w:r>
      <w:r w:rsidR="00B40014" w:rsidRPr="00D74178">
        <w:rPr>
          <w:rFonts w:ascii="Arial" w:hAnsi="Arial" w:cs="Arial"/>
          <w:bCs/>
        </w:rPr>
        <w:t xml:space="preserve"> </w:t>
      </w:r>
      <w:r w:rsidRPr="00D74178">
        <w:rPr>
          <w:rFonts w:ascii="Arial" w:hAnsi="Arial" w:cs="Arial"/>
          <w:bCs/>
        </w:rPr>
        <w:t>10 to 12</w:t>
      </w:r>
      <w:r w:rsidR="00B40014" w:rsidRPr="00D74178">
        <w:rPr>
          <w:rFonts w:ascii="Arial" w:hAnsi="Arial" w:cs="Arial"/>
          <w:bCs/>
        </w:rPr>
        <w:t xml:space="preserve"> February</w:t>
      </w:r>
      <w:r w:rsidRPr="00D74178">
        <w:rPr>
          <w:rFonts w:ascii="Arial" w:hAnsi="Arial" w:cs="Arial"/>
          <w:bCs/>
        </w:rPr>
        <w:t xml:space="preserve"> 2025.</w:t>
      </w:r>
    </w:p>
    <w:p w14:paraId="473B6458" w14:textId="77777777" w:rsidR="00AC6D53" w:rsidRPr="00D74178" w:rsidRDefault="00AC6D53" w:rsidP="00123574">
      <w:pPr>
        <w:tabs>
          <w:tab w:val="left" w:pos="9360"/>
        </w:tabs>
        <w:spacing w:after="0" w:line="240" w:lineRule="auto"/>
        <w:ind w:left="-360" w:right="-694"/>
        <w:jc w:val="both"/>
        <w:rPr>
          <w:rFonts w:ascii="Arial" w:hAnsi="Arial" w:cs="Arial"/>
          <w:bCs/>
        </w:rPr>
      </w:pPr>
    </w:p>
    <w:p w14:paraId="55F6BE74" w14:textId="77777777" w:rsidR="002A56AF" w:rsidRPr="00D74178" w:rsidRDefault="002A56AF" w:rsidP="00123574">
      <w:pPr>
        <w:pStyle w:val="Heading3"/>
        <w:rPr>
          <w:rFonts w:cs="Arial"/>
          <w:color w:val="0070C0"/>
          <w:sz w:val="22"/>
          <w:szCs w:val="22"/>
        </w:rPr>
      </w:pPr>
      <w:r w:rsidRPr="00D74178">
        <w:rPr>
          <w:rFonts w:cs="Arial"/>
          <w:color w:val="0070C0"/>
          <w:sz w:val="22"/>
          <w:szCs w:val="22"/>
        </w:rPr>
        <w:lastRenderedPageBreak/>
        <w:t>R</w:t>
      </w:r>
      <w:r w:rsidR="00A025FD" w:rsidRPr="00D74178">
        <w:rPr>
          <w:rFonts w:cs="Arial"/>
          <w:color w:val="0070C0"/>
          <w:sz w:val="22"/>
          <w:szCs w:val="22"/>
        </w:rPr>
        <w:t>egistration</w:t>
      </w:r>
    </w:p>
    <w:p w14:paraId="09A7E56C" w14:textId="103B20CA" w:rsidR="00B40014" w:rsidRPr="00D74178" w:rsidRDefault="00B40014" w:rsidP="00B40014">
      <w:pPr>
        <w:tabs>
          <w:tab w:val="left" w:pos="9360"/>
        </w:tabs>
        <w:spacing w:after="0" w:line="240" w:lineRule="auto"/>
        <w:ind w:left="-270" w:right="-694"/>
        <w:jc w:val="both"/>
        <w:rPr>
          <w:rFonts w:ascii="Arial" w:hAnsi="Arial" w:cs="Arial"/>
          <w:bCs/>
        </w:rPr>
      </w:pPr>
      <w:r w:rsidRPr="00D74178">
        <w:rPr>
          <w:rFonts w:ascii="Arial" w:hAnsi="Arial" w:cs="Arial"/>
          <w:bCs/>
        </w:rPr>
        <w:t>Online registration is currently open, and there will also be in-person registration at the venue from Sunday, 9</w:t>
      </w:r>
      <w:r w:rsidRPr="00D74178">
        <w:rPr>
          <w:rFonts w:ascii="Arial" w:hAnsi="Arial" w:cs="Arial"/>
          <w:bCs/>
          <w:vertAlign w:val="superscript"/>
        </w:rPr>
        <w:t>th</w:t>
      </w:r>
      <w:r w:rsidRPr="00D74178">
        <w:rPr>
          <w:rFonts w:ascii="Arial" w:hAnsi="Arial" w:cs="Arial"/>
          <w:bCs/>
        </w:rPr>
        <w:t xml:space="preserve"> February to Monday, 10</w:t>
      </w:r>
      <w:r w:rsidRPr="00D74178">
        <w:rPr>
          <w:rFonts w:ascii="Arial" w:hAnsi="Arial" w:cs="Arial"/>
          <w:bCs/>
          <w:vertAlign w:val="superscript"/>
        </w:rPr>
        <w:t>th</w:t>
      </w:r>
      <w:r w:rsidRPr="00D74178">
        <w:rPr>
          <w:rFonts w:ascii="Arial" w:hAnsi="Arial" w:cs="Arial"/>
          <w:bCs/>
        </w:rPr>
        <w:t xml:space="preserve"> February 2025. The Ministry of Health and the ECSA-HC Secretariat will oversee the registration process. You can find the link for online registration here: </w:t>
      </w:r>
      <w:hyperlink r:id="rId14" w:history="1">
        <w:r w:rsidRPr="00D74178">
          <w:rPr>
            <w:rStyle w:val="Hyperlink"/>
            <w:rFonts w:ascii="Arial" w:hAnsi="Arial" w:cs="Arial"/>
            <w:bCs/>
          </w:rPr>
          <w:t>https://ecsahc.org/hmc</w:t>
        </w:r>
      </w:hyperlink>
      <w:r w:rsidRPr="00D74178">
        <w:rPr>
          <w:rFonts w:ascii="Arial" w:hAnsi="Arial" w:cs="Arial"/>
          <w:bCs/>
        </w:rPr>
        <w:t xml:space="preserve">. </w:t>
      </w:r>
    </w:p>
    <w:p w14:paraId="204453BE" w14:textId="77777777" w:rsidR="00B40014" w:rsidRPr="00D74178" w:rsidRDefault="00B40014" w:rsidP="00B40014">
      <w:pPr>
        <w:tabs>
          <w:tab w:val="left" w:pos="9360"/>
        </w:tabs>
        <w:spacing w:after="0" w:line="240" w:lineRule="auto"/>
        <w:ind w:left="-270" w:right="-694"/>
        <w:jc w:val="both"/>
        <w:rPr>
          <w:rFonts w:ascii="Arial" w:hAnsi="Arial" w:cs="Arial"/>
          <w:bCs/>
        </w:rPr>
      </w:pPr>
    </w:p>
    <w:p w14:paraId="2FA6EB8B" w14:textId="3E4D9EF4" w:rsidR="00664C24" w:rsidRPr="00D74178" w:rsidRDefault="005C1789" w:rsidP="00B40014">
      <w:pPr>
        <w:pStyle w:val="Heading3"/>
        <w:rPr>
          <w:rFonts w:cs="Arial"/>
          <w:color w:val="0070C0"/>
          <w:sz w:val="22"/>
          <w:szCs w:val="22"/>
        </w:rPr>
      </w:pPr>
      <w:r w:rsidRPr="00D74178">
        <w:rPr>
          <w:rFonts w:cs="Arial"/>
          <w:color w:val="0070C0"/>
          <w:sz w:val="22"/>
          <w:szCs w:val="22"/>
        </w:rPr>
        <w:t xml:space="preserve">Traveling into </w:t>
      </w:r>
      <w:r w:rsidR="00B40014" w:rsidRPr="00D74178">
        <w:rPr>
          <w:rFonts w:cs="Arial"/>
          <w:color w:val="0070C0"/>
          <w:sz w:val="22"/>
          <w:szCs w:val="22"/>
        </w:rPr>
        <w:t>Lilongwe, Malawi</w:t>
      </w:r>
    </w:p>
    <w:p w14:paraId="59007A6E" w14:textId="09E4DD7C" w:rsidR="00EC7DB2" w:rsidRPr="00D74178" w:rsidRDefault="00EC7DB2" w:rsidP="00000470">
      <w:pPr>
        <w:tabs>
          <w:tab w:val="left" w:pos="9360"/>
        </w:tabs>
        <w:spacing w:after="0" w:line="240" w:lineRule="auto"/>
        <w:ind w:left="-360" w:right="-694"/>
        <w:jc w:val="both"/>
        <w:rPr>
          <w:rFonts w:ascii="Arial" w:hAnsi="Arial" w:cs="Arial"/>
          <w:bCs/>
        </w:rPr>
      </w:pPr>
      <w:r w:rsidRPr="00D74178">
        <w:rPr>
          <w:rFonts w:ascii="Arial" w:hAnsi="Arial" w:cs="Arial"/>
          <w:bCs/>
        </w:rPr>
        <w:t xml:space="preserve">Flights to Lilongwe, Malawi, are routed through Kamuzu International Airport (LLW). Several international airlines operate flights to Lilongwe, including Malawi Airlines, Ethiopian Airlines, Kenya Airways, South African Airways, </w:t>
      </w:r>
      <w:proofErr w:type="spellStart"/>
      <w:r w:rsidRPr="00D74178">
        <w:rPr>
          <w:rFonts w:ascii="Arial" w:hAnsi="Arial" w:cs="Arial"/>
          <w:bCs/>
        </w:rPr>
        <w:t>Rwandair</w:t>
      </w:r>
      <w:proofErr w:type="spellEnd"/>
      <w:r w:rsidRPr="00D74178">
        <w:rPr>
          <w:rFonts w:ascii="Arial" w:hAnsi="Arial" w:cs="Arial"/>
          <w:bCs/>
        </w:rPr>
        <w:t>, Airlink, and Qatar Airways, among others. Lilongwe International Airport is situated approximately 25 kilometers away from Lilongwe's Central Business District (CBD).</w:t>
      </w:r>
    </w:p>
    <w:p w14:paraId="718384BB" w14:textId="0DD25480" w:rsidR="00B22F9C" w:rsidRPr="00D74178" w:rsidRDefault="00000470" w:rsidP="00000470">
      <w:pPr>
        <w:tabs>
          <w:tab w:val="left" w:pos="9360"/>
        </w:tabs>
        <w:spacing w:after="0" w:line="240" w:lineRule="auto"/>
        <w:ind w:left="-360" w:right="-694"/>
        <w:jc w:val="both"/>
        <w:rPr>
          <w:rFonts w:ascii="Arial" w:hAnsi="Arial" w:cs="Arial"/>
          <w:bCs/>
        </w:rPr>
      </w:pPr>
      <w:r w:rsidRPr="00D74178">
        <w:rPr>
          <w:rFonts w:ascii="Arial" w:hAnsi="Arial" w:cs="Arial"/>
          <w:bCs/>
        </w:rPr>
        <w:t xml:space="preserve"> </w:t>
      </w:r>
    </w:p>
    <w:p w14:paraId="5D87E1A2" w14:textId="77777777" w:rsidR="00664C24" w:rsidRPr="00D74178" w:rsidRDefault="00664C24" w:rsidP="00123574">
      <w:pPr>
        <w:pStyle w:val="Heading3"/>
        <w:rPr>
          <w:rFonts w:cs="Arial"/>
          <w:color w:val="0070C0"/>
          <w:sz w:val="22"/>
          <w:szCs w:val="22"/>
        </w:rPr>
      </w:pPr>
      <w:r w:rsidRPr="00D74178">
        <w:rPr>
          <w:rFonts w:cs="Arial"/>
          <w:color w:val="0070C0"/>
          <w:sz w:val="22"/>
          <w:szCs w:val="22"/>
        </w:rPr>
        <w:t>Airport Shuttle arrangements</w:t>
      </w:r>
    </w:p>
    <w:p w14:paraId="40E7ECAD" w14:textId="2A1D1C6B" w:rsidR="00664C24" w:rsidRPr="00D74178" w:rsidRDefault="00664C24" w:rsidP="00123574">
      <w:pPr>
        <w:tabs>
          <w:tab w:val="left" w:pos="9360"/>
        </w:tabs>
        <w:spacing w:after="0" w:line="240" w:lineRule="auto"/>
        <w:ind w:left="-360" w:right="-694"/>
        <w:jc w:val="both"/>
        <w:rPr>
          <w:rFonts w:ascii="Arial" w:hAnsi="Arial" w:cs="Arial"/>
          <w:bCs/>
        </w:rPr>
      </w:pPr>
      <w:r w:rsidRPr="00D74178">
        <w:rPr>
          <w:rFonts w:ascii="Arial" w:hAnsi="Arial" w:cs="Arial"/>
          <w:bCs/>
        </w:rPr>
        <w:t xml:space="preserve">For </w:t>
      </w:r>
      <w:r w:rsidR="00791B67" w:rsidRPr="00D74178">
        <w:rPr>
          <w:rFonts w:ascii="Arial" w:hAnsi="Arial" w:cs="Arial"/>
          <w:bCs/>
        </w:rPr>
        <w:t>Honorable Ministers and o</w:t>
      </w:r>
      <w:r w:rsidR="005E295F" w:rsidRPr="00D74178">
        <w:rPr>
          <w:rFonts w:ascii="Arial" w:hAnsi="Arial" w:cs="Arial"/>
          <w:bCs/>
        </w:rPr>
        <w:t xml:space="preserve">fficials from the </w:t>
      </w:r>
      <w:r w:rsidR="00BD74B8" w:rsidRPr="00D74178">
        <w:rPr>
          <w:rFonts w:ascii="Arial" w:hAnsi="Arial" w:cs="Arial"/>
          <w:bCs/>
        </w:rPr>
        <w:t>M</w:t>
      </w:r>
      <w:r w:rsidR="005E295F" w:rsidRPr="00D74178">
        <w:rPr>
          <w:rFonts w:ascii="Arial" w:hAnsi="Arial" w:cs="Arial"/>
          <w:bCs/>
        </w:rPr>
        <w:t>inistries of Health</w:t>
      </w:r>
      <w:r w:rsidRPr="00D74178">
        <w:rPr>
          <w:rFonts w:ascii="Arial" w:hAnsi="Arial" w:cs="Arial"/>
          <w:bCs/>
        </w:rPr>
        <w:t>, arrangements have been made t</w:t>
      </w:r>
      <w:r w:rsidR="00EC550C" w:rsidRPr="00D74178">
        <w:rPr>
          <w:rFonts w:ascii="Arial" w:hAnsi="Arial" w:cs="Arial"/>
          <w:bCs/>
        </w:rPr>
        <w:t xml:space="preserve">o meet you on your arrival at </w:t>
      </w:r>
      <w:proofErr w:type="gramStart"/>
      <w:r w:rsidR="00EC550C" w:rsidRPr="00D74178">
        <w:rPr>
          <w:rFonts w:ascii="Arial" w:hAnsi="Arial" w:cs="Arial"/>
          <w:bCs/>
        </w:rPr>
        <w:t>the</w:t>
      </w:r>
      <w:r w:rsidRPr="00D74178">
        <w:rPr>
          <w:rFonts w:ascii="Arial" w:hAnsi="Arial" w:cs="Arial"/>
          <w:bCs/>
        </w:rPr>
        <w:t xml:space="preserve"> </w:t>
      </w:r>
      <w:r w:rsidR="004540B4" w:rsidRPr="00D74178">
        <w:rPr>
          <w:rFonts w:ascii="Arial" w:hAnsi="Arial" w:cs="Arial"/>
          <w:bCs/>
        </w:rPr>
        <w:t>K</w:t>
      </w:r>
      <w:r w:rsidR="00EC7DB2" w:rsidRPr="00D74178">
        <w:rPr>
          <w:rFonts w:ascii="Arial" w:hAnsi="Arial" w:cs="Arial"/>
          <w:bCs/>
        </w:rPr>
        <w:t>amuzu</w:t>
      </w:r>
      <w:proofErr w:type="gramEnd"/>
      <w:r w:rsidR="00EC550C" w:rsidRPr="00D74178">
        <w:rPr>
          <w:rFonts w:ascii="Arial" w:hAnsi="Arial" w:cs="Arial"/>
          <w:bCs/>
        </w:rPr>
        <w:t xml:space="preserve"> </w:t>
      </w:r>
      <w:r w:rsidR="00EA14D2" w:rsidRPr="00D74178">
        <w:rPr>
          <w:rFonts w:ascii="Arial" w:hAnsi="Arial" w:cs="Arial"/>
        </w:rPr>
        <w:t>International Airport</w:t>
      </w:r>
      <w:r w:rsidRPr="00D74178">
        <w:rPr>
          <w:rFonts w:ascii="Arial" w:hAnsi="Arial" w:cs="Arial"/>
          <w:bCs/>
        </w:rPr>
        <w:t xml:space="preserve">. </w:t>
      </w:r>
      <w:r w:rsidR="00323026" w:rsidRPr="00D74178">
        <w:rPr>
          <w:rFonts w:ascii="Arial" w:hAnsi="Arial" w:cs="Arial"/>
          <w:bCs/>
        </w:rPr>
        <w:t>Please send your travel itineraries</w:t>
      </w:r>
      <w:r w:rsidR="00917319" w:rsidRPr="00D74178">
        <w:rPr>
          <w:rFonts w:ascii="Arial" w:hAnsi="Arial" w:cs="Arial"/>
          <w:bCs/>
        </w:rPr>
        <w:t xml:space="preserve">/air </w:t>
      </w:r>
      <w:r w:rsidR="00136966">
        <w:rPr>
          <w:rFonts w:ascii="Arial" w:hAnsi="Arial" w:cs="Arial"/>
          <w:bCs/>
        </w:rPr>
        <w:t>tickets</w:t>
      </w:r>
      <w:r w:rsidR="00323026" w:rsidRPr="00D74178">
        <w:rPr>
          <w:rFonts w:ascii="Arial" w:hAnsi="Arial" w:cs="Arial"/>
          <w:bCs/>
        </w:rPr>
        <w:t xml:space="preserve"> to the </w:t>
      </w:r>
      <w:r w:rsidR="00D40272" w:rsidRPr="00D74178">
        <w:rPr>
          <w:rFonts w:ascii="Arial" w:hAnsi="Arial" w:cs="Arial"/>
          <w:bCs/>
        </w:rPr>
        <w:t>Secretariat f</w:t>
      </w:r>
      <w:r w:rsidR="00917319" w:rsidRPr="00D74178">
        <w:rPr>
          <w:rFonts w:ascii="Arial" w:hAnsi="Arial" w:cs="Arial"/>
          <w:bCs/>
        </w:rPr>
        <w:t>or logistical arrangements</w:t>
      </w:r>
      <w:r w:rsidR="00323026" w:rsidRPr="00D74178">
        <w:rPr>
          <w:rFonts w:ascii="Arial" w:hAnsi="Arial" w:cs="Arial"/>
          <w:bCs/>
        </w:rPr>
        <w:t>.</w:t>
      </w:r>
      <w:r w:rsidR="00E23BAC" w:rsidRPr="00D74178">
        <w:rPr>
          <w:rFonts w:ascii="Arial" w:hAnsi="Arial" w:cs="Arial"/>
          <w:bCs/>
        </w:rPr>
        <w:t xml:space="preserve"> </w:t>
      </w:r>
      <w:r w:rsidRPr="00D74178">
        <w:rPr>
          <w:rFonts w:ascii="Arial" w:hAnsi="Arial" w:cs="Arial"/>
          <w:bCs/>
        </w:rPr>
        <w:t xml:space="preserve">If there </w:t>
      </w:r>
      <w:r w:rsidR="00323026" w:rsidRPr="00D74178">
        <w:rPr>
          <w:rFonts w:ascii="Arial" w:hAnsi="Arial" w:cs="Arial"/>
          <w:bCs/>
        </w:rPr>
        <w:t>will be</w:t>
      </w:r>
      <w:r w:rsidRPr="00D74178">
        <w:rPr>
          <w:rFonts w:ascii="Arial" w:hAnsi="Arial" w:cs="Arial"/>
          <w:bCs/>
        </w:rPr>
        <w:t xml:space="preserve"> any change to your incoming </w:t>
      </w:r>
      <w:proofErr w:type="gramStart"/>
      <w:r w:rsidRPr="00D74178">
        <w:rPr>
          <w:rFonts w:ascii="Arial" w:hAnsi="Arial" w:cs="Arial"/>
          <w:bCs/>
        </w:rPr>
        <w:t>flights</w:t>
      </w:r>
      <w:proofErr w:type="gramEnd"/>
      <w:r w:rsidRPr="00D74178">
        <w:rPr>
          <w:rFonts w:ascii="Arial" w:hAnsi="Arial" w:cs="Arial"/>
          <w:bCs/>
        </w:rPr>
        <w:t xml:space="preserve"> please </w:t>
      </w:r>
      <w:r w:rsidR="00B6686D" w:rsidRPr="00D74178">
        <w:rPr>
          <w:rFonts w:ascii="Arial" w:hAnsi="Arial" w:cs="Arial"/>
          <w:bCs/>
        </w:rPr>
        <w:t>notify</w:t>
      </w:r>
      <w:r w:rsidRPr="00D74178">
        <w:rPr>
          <w:rFonts w:ascii="Arial" w:hAnsi="Arial" w:cs="Arial"/>
          <w:bCs/>
        </w:rPr>
        <w:t xml:space="preserve"> the</w:t>
      </w:r>
      <w:r w:rsidR="00D40272" w:rsidRPr="00D74178">
        <w:rPr>
          <w:rFonts w:ascii="Arial" w:hAnsi="Arial" w:cs="Arial"/>
          <w:bCs/>
        </w:rPr>
        <w:t xml:space="preserve"> Secretariat on email:</w:t>
      </w:r>
      <w:r w:rsidR="00323026" w:rsidRPr="00D74178">
        <w:rPr>
          <w:rFonts w:ascii="Arial" w:hAnsi="Arial" w:cs="Arial"/>
          <w:bCs/>
        </w:rPr>
        <w:t xml:space="preserve"> </w:t>
      </w:r>
      <w:r w:rsidR="00FE691C" w:rsidRPr="00D74178">
        <w:rPr>
          <w:rFonts w:ascii="Arial" w:hAnsi="Arial" w:cs="Arial"/>
          <w:bCs/>
        </w:rPr>
        <w:t xml:space="preserve"> </w:t>
      </w:r>
      <w:hyperlink r:id="rId15" w:history="1">
        <w:r w:rsidR="00D40272" w:rsidRPr="00D74178">
          <w:rPr>
            <w:rStyle w:val="Hyperlink"/>
            <w:rFonts w:ascii="Arial" w:hAnsi="Arial" w:cs="Arial"/>
            <w:bCs/>
          </w:rPr>
          <w:t>doid@ecsahc.org</w:t>
        </w:r>
      </w:hyperlink>
      <w:r w:rsidR="00D40272" w:rsidRPr="00D74178">
        <w:rPr>
          <w:rFonts w:ascii="Arial" w:hAnsi="Arial" w:cs="Arial"/>
          <w:bCs/>
          <w:color w:val="0070C0"/>
        </w:rPr>
        <w:t xml:space="preserve"> </w:t>
      </w:r>
      <w:r w:rsidR="00D40272" w:rsidRPr="00D74178">
        <w:rPr>
          <w:rFonts w:ascii="Arial" w:hAnsi="Arial" w:cs="Arial"/>
          <w:bCs/>
        </w:rPr>
        <w:t>and copy to</w:t>
      </w:r>
      <w:r w:rsidR="00D40272" w:rsidRPr="00D74178">
        <w:rPr>
          <w:rFonts w:ascii="Arial" w:hAnsi="Arial" w:cs="Arial"/>
          <w:bCs/>
          <w:color w:val="0070C0"/>
        </w:rPr>
        <w:t xml:space="preserve"> </w:t>
      </w:r>
      <w:r w:rsidR="00D40272" w:rsidRPr="00D74178">
        <w:rPr>
          <w:rStyle w:val="Hyperlink"/>
          <w:rFonts w:ascii="Arial" w:hAnsi="Arial" w:cs="Arial"/>
        </w:rPr>
        <w:t>regsec@ecsahc.org</w:t>
      </w:r>
      <w:r w:rsidR="002F1C93" w:rsidRPr="00D74178">
        <w:rPr>
          <w:rFonts w:ascii="Arial" w:hAnsi="Arial" w:cs="Arial"/>
          <w:bCs/>
        </w:rPr>
        <w:t xml:space="preserve"> </w:t>
      </w:r>
      <w:r w:rsidRPr="00D74178">
        <w:rPr>
          <w:rFonts w:ascii="Arial" w:hAnsi="Arial" w:cs="Arial"/>
          <w:bCs/>
        </w:rPr>
        <w:t>in good time before departure</w:t>
      </w:r>
      <w:r w:rsidR="00323026" w:rsidRPr="00D74178">
        <w:rPr>
          <w:rFonts w:ascii="Arial" w:hAnsi="Arial" w:cs="Arial"/>
          <w:bCs/>
        </w:rPr>
        <w:t>.</w:t>
      </w:r>
    </w:p>
    <w:p w14:paraId="7D9F03FA" w14:textId="3073408E" w:rsidR="00212704" w:rsidRPr="00D74178" w:rsidRDefault="004437A9" w:rsidP="00EC550C">
      <w:pPr>
        <w:tabs>
          <w:tab w:val="left" w:pos="9360"/>
        </w:tabs>
        <w:spacing w:after="0" w:line="240" w:lineRule="auto"/>
        <w:ind w:left="-360" w:right="-694"/>
        <w:jc w:val="both"/>
        <w:rPr>
          <w:rFonts w:ascii="Arial" w:hAnsi="Arial" w:cs="Arial"/>
        </w:rPr>
      </w:pPr>
      <w:r w:rsidRPr="00D74178">
        <w:rPr>
          <w:rFonts w:ascii="Arial" w:hAnsi="Arial" w:cs="Arial"/>
          <w:bCs/>
        </w:rPr>
        <w:t xml:space="preserve">For self-sponsored participants, it is recommended to pre-arrange taxi pick-up with your hotel or use the official taxis available at the airport. The transportation rates from the airport to the </w:t>
      </w:r>
      <w:proofErr w:type="spellStart"/>
      <w:r w:rsidRPr="00D74178">
        <w:rPr>
          <w:rFonts w:ascii="Arial" w:hAnsi="Arial" w:cs="Arial"/>
          <w:bCs/>
        </w:rPr>
        <w:t>Umodzi</w:t>
      </w:r>
      <w:proofErr w:type="spellEnd"/>
      <w:r w:rsidRPr="00D74178">
        <w:rPr>
          <w:rFonts w:ascii="Arial" w:hAnsi="Arial" w:cs="Arial"/>
          <w:bCs/>
        </w:rPr>
        <w:t xml:space="preserve"> Park Hotel and other locations in the CBD range from USD 30 to 40.</w:t>
      </w:r>
    </w:p>
    <w:p w14:paraId="5868809C" w14:textId="77777777" w:rsidR="0008058E" w:rsidRPr="00D74178" w:rsidRDefault="0008058E" w:rsidP="00123574">
      <w:pPr>
        <w:pStyle w:val="Heading3"/>
        <w:rPr>
          <w:rFonts w:cs="Arial"/>
          <w:color w:val="0070C0"/>
          <w:sz w:val="22"/>
          <w:szCs w:val="22"/>
        </w:rPr>
      </w:pPr>
    </w:p>
    <w:p w14:paraId="3C1AC500" w14:textId="77777777" w:rsidR="003C6CAE" w:rsidRPr="00D74178" w:rsidRDefault="003C6CAE" w:rsidP="00123574">
      <w:pPr>
        <w:pStyle w:val="Heading3"/>
        <w:rPr>
          <w:rFonts w:cs="Arial"/>
          <w:color w:val="0070C0"/>
          <w:sz w:val="22"/>
          <w:szCs w:val="22"/>
        </w:rPr>
      </w:pPr>
      <w:r w:rsidRPr="00D74178">
        <w:rPr>
          <w:rFonts w:cs="Arial"/>
          <w:color w:val="0070C0"/>
          <w:sz w:val="22"/>
          <w:szCs w:val="22"/>
        </w:rPr>
        <w:t>VISA/Other travel arrangements</w:t>
      </w:r>
    </w:p>
    <w:p w14:paraId="6A047327" w14:textId="7AC1B570" w:rsidR="00212704" w:rsidRPr="00D74178" w:rsidRDefault="00212704" w:rsidP="00212704">
      <w:pPr>
        <w:tabs>
          <w:tab w:val="left" w:pos="9360"/>
        </w:tabs>
        <w:spacing w:after="0" w:line="240" w:lineRule="auto"/>
        <w:ind w:left="-360" w:right="-694"/>
        <w:jc w:val="both"/>
        <w:rPr>
          <w:rFonts w:ascii="Arial" w:hAnsi="Arial" w:cs="Arial"/>
          <w:bCs/>
        </w:rPr>
      </w:pPr>
      <w:r w:rsidRPr="00D74178">
        <w:rPr>
          <w:rFonts w:ascii="Arial" w:hAnsi="Arial" w:cs="Arial"/>
          <w:bCs/>
        </w:rPr>
        <w:t xml:space="preserve">For most East, Central, and Southern Africa member states, a visa is not required for entry into </w:t>
      </w:r>
      <w:r w:rsidR="004437A9" w:rsidRPr="00D74178">
        <w:rPr>
          <w:rFonts w:ascii="Arial" w:hAnsi="Arial" w:cs="Arial"/>
          <w:bCs/>
        </w:rPr>
        <w:t>Malawi</w:t>
      </w:r>
      <w:r w:rsidRPr="00D74178">
        <w:rPr>
          <w:rFonts w:ascii="Arial" w:hAnsi="Arial" w:cs="Arial"/>
          <w:bCs/>
        </w:rPr>
        <w:t xml:space="preserve">. However, it is advisable to contact the nearest </w:t>
      </w:r>
      <w:r w:rsidR="00136966">
        <w:rPr>
          <w:rFonts w:ascii="Arial" w:hAnsi="Arial" w:cs="Arial"/>
          <w:bCs/>
        </w:rPr>
        <w:t>Malawi</w:t>
      </w:r>
      <w:r w:rsidRPr="00D74178">
        <w:rPr>
          <w:rFonts w:ascii="Arial" w:hAnsi="Arial" w:cs="Arial"/>
          <w:bCs/>
        </w:rPr>
        <w:t xml:space="preserve"> Embassy for inquiries regarding specific entry requirements and visa regulations.</w:t>
      </w:r>
    </w:p>
    <w:p w14:paraId="47C29D6C" w14:textId="77777777" w:rsidR="00CD52BD" w:rsidRPr="00D74178" w:rsidRDefault="00CD52BD" w:rsidP="00212704">
      <w:pPr>
        <w:tabs>
          <w:tab w:val="left" w:pos="9360"/>
        </w:tabs>
        <w:spacing w:after="0" w:line="240" w:lineRule="auto"/>
        <w:ind w:left="-360" w:right="-694"/>
        <w:jc w:val="both"/>
        <w:rPr>
          <w:rFonts w:ascii="Arial" w:hAnsi="Arial" w:cs="Arial"/>
          <w:bCs/>
        </w:rPr>
      </w:pPr>
      <w:r w:rsidRPr="00D74178">
        <w:rPr>
          <w:rFonts w:ascii="Arial" w:hAnsi="Arial" w:cs="Arial"/>
          <w:bCs/>
          <w:lang w:eastAsia="x-none"/>
        </w:rPr>
        <w:t xml:space="preserve">All participants should be in possession of a </w:t>
      </w:r>
      <w:r w:rsidRPr="00D74178">
        <w:rPr>
          <w:rFonts w:ascii="Arial" w:hAnsi="Arial" w:cs="Arial"/>
          <w:b/>
          <w:lang w:eastAsia="x-none"/>
        </w:rPr>
        <w:t>Yellow Fever vaccination certificate.</w:t>
      </w:r>
    </w:p>
    <w:p w14:paraId="6D07104E" w14:textId="77777777" w:rsidR="001934F5" w:rsidRPr="00D74178" w:rsidRDefault="001934F5" w:rsidP="00123574">
      <w:pPr>
        <w:pStyle w:val="BodyText2"/>
        <w:rPr>
          <w:rFonts w:cs="Arial"/>
          <w:sz w:val="22"/>
          <w:szCs w:val="22"/>
        </w:rPr>
      </w:pPr>
    </w:p>
    <w:p w14:paraId="43096B2F" w14:textId="77777777" w:rsidR="003C6CAE" w:rsidRPr="00D74178" w:rsidRDefault="003C6CAE" w:rsidP="00123574">
      <w:pPr>
        <w:pStyle w:val="Heading3"/>
        <w:rPr>
          <w:rFonts w:cs="Arial"/>
          <w:color w:val="0070C0"/>
          <w:sz w:val="22"/>
          <w:szCs w:val="22"/>
        </w:rPr>
      </w:pPr>
      <w:r w:rsidRPr="00D74178">
        <w:rPr>
          <w:rFonts w:cs="Arial"/>
          <w:color w:val="0070C0"/>
          <w:sz w:val="22"/>
          <w:szCs w:val="22"/>
        </w:rPr>
        <w:t>Medical Information</w:t>
      </w:r>
    </w:p>
    <w:p w14:paraId="5B61C4D0" w14:textId="2A24E179" w:rsidR="006961E4" w:rsidRPr="00D74178" w:rsidRDefault="00D6649F" w:rsidP="00123574">
      <w:pPr>
        <w:tabs>
          <w:tab w:val="left" w:pos="9360"/>
        </w:tabs>
        <w:spacing w:after="0" w:line="240" w:lineRule="auto"/>
        <w:ind w:left="-360" w:right="-694"/>
        <w:jc w:val="both"/>
        <w:rPr>
          <w:rFonts w:ascii="Arial" w:hAnsi="Arial" w:cs="Arial"/>
          <w:bCs/>
        </w:rPr>
      </w:pPr>
      <w:r w:rsidRPr="00D74178">
        <w:rPr>
          <w:rFonts w:ascii="Arial" w:hAnsi="Arial" w:cs="Arial"/>
          <w:bCs/>
        </w:rPr>
        <w:t>The conference organizers will</w:t>
      </w:r>
      <w:r w:rsidR="00AF2045" w:rsidRPr="00D74178">
        <w:rPr>
          <w:rFonts w:ascii="Arial" w:hAnsi="Arial" w:cs="Arial"/>
          <w:bCs/>
        </w:rPr>
        <w:t xml:space="preserve"> provide first aid</w:t>
      </w:r>
      <w:r w:rsidR="003C6CAE" w:rsidRPr="00D74178">
        <w:rPr>
          <w:rFonts w:ascii="Arial" w:hAnsi="Arial" w:cs="Arial"/>
          <w:bCs/>
        </w:rPr>
        <w:t xml:space="preserve"> </w:t>
      </w:r>
      <w:r w:rsidRPr="00D74178">
        <w:rPr>
          <w:rFonts w:ascii="Arial" w:hAnsi="Arial" w:cs="Arial"/>
          <w:bCs/>
        </w:rPr>
        <w:t>s</w:t>
      </w:r>
      <w:r w:rsidR="003C6CAE" w:rsidRPr="00D74178">
        <w:rPr>
          <w:rFonts w:ascii="Arial" w:hAnsi="Arial" w:cs="Arial"/>
          <w:bCs/>
        </w:rPr>
        <w:t xml:space="preserve">ervices to participants for minor ailments during the </w:t>
      </w:r>
      <w:r w:rsidR="00B66F42" w:rsidRPr="00D74178">
        <w:rPr>
          <w:rFonts w:ascii="Arial" w:hAnsi="Arial" w:cs="Arial"/>
          <w:bCs/>
        </w:rPr>
        <w:t>meeting</w:t>
      </w:r>
      <w:r w:rsidR="003C6CAE" w:rsidRPr="00D74178">
        <w:rPr>
          <w:rFonts w:ascii="Arial" w:hAnsi="Arial" w:cs="Arial"/>
          <w:bCs/>
        </w:rPr>
        <w:t>.</w:t>
      </w:r>
      <w:r w:rsidR="006961E4" w:rsidRPr="00D74178">
        <w:rPr>
          <w:rFonts w:ascii="Arial" w:hAnsi="Arial" w:cs="Arial"/>
          <w:bCs/>
        </w:rPr>
        <w:t xml:space="preserve"> Participants are advised to ensure they have adequate </w:t>
      </w:r>
      <w:r w:rsidR="00A0166A" w:rsidRPr="00D74178">
        <w:rPr>
          <w:rFonts w:ascii="Arial" w:hAnsi="Arial" w:cs="Arial"/>
          <w:bCs/>
        </w:rPr>
        <w:t xml:space="preserve">medical </w:t>
      </w:r>
      <w:r w:rsidR="006961E4" w:rsidRPr="00D74178">
        <w:rPr>
          <w:rFonts w:ascii="Arial" w:hAnsi="Arial" w:cs="Arial"/>
          <w:bCs/>
        </w:rPr>
        <w:t>insurance coverage</w:t>
      </w:r>
      <w:r w:rsidR="00320C48" w:rsidRPr="00D74178">
        <w:rPr>
          <w:rFonts w:ascii="Arial" w:hAnsi="Arial" w:cs="Arial"/>
          <w:bCs/>
        </w:rPr>
        <w:t>,</w:t>
      </w:r>
      <w:r w:rsidR="006961E4" w:rsidRPr="00D74178">
        <w:rPr>
          <w:rFonts w:ascii="Arial" w:hAnsi="Arial" w:cs="Arial"/>
          <w:bCs/>
        </w:rPr>
        <w:t xml:space="preserve"> covering </w:t>
      </w:r>
      <w:r w:rsidR="00887A2A" w:rsidRPr="00D74178">
        <w:rPr>
          <w:rFonts w:ascii="Arial" w:hAnsi="Arial" w:cs="Arial"/>
          <w:bCs/>
        </w:rPr>
        <w:t xml:space="preserve">travel time and </w:t>
      </w:r>
      <w:r w:rsidR="006961E4" w:rsidRPr="00D74178">
        <w:rPr>
          <w:rFonts w:ascii="Arial" w:hAnsi="Arial" w:cs="Arial"/>
          <w:bCs/>
        </w:rPr>
        <w:t xml:space="preserve">the entire </w:t>
      </w:r>
      <w:r w:rsidR="00171232">
        <w:rPr>
          <w:rFonts w:ascii="Arial" w:hAnsi="Arial" w:cs="Arial"/>
          <w:bCs/>
        </w:rPr>
        <w:t>conference duration</w:t>
      </w:r>
      <w:r w:rsidR="00320C48" w:rsidRPr="00D74178">
        <w:rPr>
          <w:rFonts w:ascii="Arial" w:hAnsi="Arial" w:cs="Arial"/>
          <w:bCs/>
        </w:rPr>
        <w:t>,</w:t>
      </w:r>
      <w:r w:rsidR="006961E4" w:rsidRPr="00D74178">
        <w:rPr>
          <w:rFonts w:ascii="Arial" w:hAnsi="Arial" w:cs="Arial"/>
          <w:bCs/>
        </w:rPr>
        <w:t xml:space="preserve"> against costs arising out of sickness, accidents, temporary or permanent disability, death and </w:t>
      </w:r>
      <w:r w:rsidR="00171232">
        <w:rPr>
          <w:rFonts w:ascii="Arial" w:hAnsi="Arial" w:cs="Arial"/>
          <w:bCs/>
        </w:rPr>
        <w:t>third-party</w:t>
      </w:r>
      <w:r w:rsidR="006961E4" w:rsidRPr="00D74178">
        <w:rPr>
          <w:rFonts w:ascii="Arial" w:hAnsi="Arial" w:cs="Arial"/>
          <w:bCs/>
        </w:rPr>
        <w:t xml:space="preserve"> risk. </w:t>
      </w:r>
    </w:p>
    <w:p w14:paraId="2C1E184A" w14:textId="77777777" w:rsidR="006961E4" w:rsidRPr="00D74178" w:rsidRDefault="006961E4" w:rsidP="00123574">
      <w:pPr>
        <w:pStyle w:val="Heading3"/>
        <w:rPr>
          <w:rFonts w:cs="Arial"/>
          <w:color w:val="0070C0"/>
          <w:sz w:val="22"/>
          <w:szCs w:val="22"/>
        </w:rPr>
      </w:pPr>
      <w:r w:rsidRPr="00D74178">
        <w:rPr>
          <w:rFonts w:cs="Arial"/>
          <w:color w:val="0070C0"/>
          <w:sz w:val="22"/>
          <w:szCs w:val="22"/>
        </w:rPr>
        <w:t>Currency</w:t>
      </w:r>
    </w:p>
    <w:p w14:paraId="1996A19B" w14:textId="27070DCA" w:rsidR="00212704" w:rsidRPr="00D74178" w:rsidRDefault="004437A9" w:rsidP="00212704">
      <w:pPr>
        <w:tabs>
          <w:tab w:val="left" w:pos="9360"/>
        </w:tabs>
        <w:spacing w:after="0" w:line="240" w:lineRule="auto"/>
        <w:ind w:left="-360" w:right="-694"/>
        <w:jc w:val="both"/>
        <w:rPr>
          <w:rFonts w:ascii="Arial" w:hAnsi="Arial" w:cs="Arial"/>
          <w:bCs/>
        </w:rPr>
      </w:pPr>
      <w:r w:rsidRPr="00D74178">
        <w:rPr>
          <w:rFonts w:ascii="Arial" w:hAnsi="Arial" w:cs="Arial"/>
          <w:bCs/>
        </w:rPr>
        <w:t xml:space="preserve">The official currency of Malawi is the Malawian Kwacha (MWK). Currency exchange facilities are available at commercial banks and Bureau de Change throughout the country. </w:t>
      </w:r>
      <w:r w:rsidR="00212704" w:rsidRPr="00D74178">
        <w:rPr>
          <w:rFonts w:ascii="Arial" w:hAnsi="Arial" w:cs="Arial"/>
          <w:bCs/>
        </w:rPr>
        <w:t>Additionally, Visa and MasterCard are accepted at ATMs and for paying hotel bills. However, it is advisable to carry local currency for shopping, dining, and local transportation.</w:t>
      </w:r>
    </w:p>
    <w:p w14:paraId="42C27F2A" w14:textId="77777777" w:rsidR="00AF2045" w:rsidRPr="00D74178" w:rsidRDefault="00AF2045" w:rsidP="00123574">
      <w:pPr>
        <w:tabs>
          <w:tab w:val="left" w:pos="9360"/>
        </w:tabs>
        <w:spacing w:after="0" w:line="240" w:lineRule="auto"/>
        <w:ind w:left="-270" w:right="-694"/>
        <w:jc w:val="both"/>
        <w:rPr>
          <w:rFonts w:ascii="Arial" w:hAnsi="Arial" w:cs="Arial"/>
          <w:bCs/>
        </w:rPr>
      </w:pPr>
    </w:p>
    <w:p w14:paraId="3A954F84" w14:textId="77777777" w:rsidR="006961E4" w:rsidRPr="00D74178" w:rsidRDefault="006961E4" w:rsidP="00123574">
      <w:pPr>
        <w:pStyle w:val="Heading3"/>
        <w:rPr>
          <w:rFonts w:cs="Arial"/>
          <w:color w:val="0070C0"/>
          <w:sz w:val="22"/>
          <w:szCs w:val="22"/>
        </w:rPr>
      </w:pPr>
      <w:r w:rsidRPr="00D74178">
        <w:rPr>
          <w:rFonts w:cs="Arial"/>
          <w:color w:val="0070C0"/>
          <w:sz w:val="22"/>
          <w:szCs w:val="22"/>
        </w:rPr>
        <w:t>Weather and Clothing</w:t>
      </w:r>
    </w:p>
    <w:p w14:paraId="7A893029" w14:textId="16B9D2FA" w:rsidR="00874BB5" w:rsidRPr="00D74178" w:rsidRDefault="004E5C01" w:rsidP="00123574">
      <w:pPr>
        <w:pStyle w:val="BodyText2"/>
        <w:ind w:left="-270"/>
        <w:rPr>
          <w:rFonts w:cs="Arial"/>
          <w:sz w:val="22"/>
          <w:szCs w:val="22"/>
        </w:rPr>
      </w:pPr>
      <w:r w:rsidRPr="00D74178">
        <w:rPr>
          <w:rFonts w:cs="Arial"/>
          <w:sz w:val="22"/>
          <w:szCs w:val="22"/>
        </w:rPr>
        <w:t>In February, the weather in Lilongwe typically features warm temperatures. The average high during the day generally ranges from about 23 to 30 degrees Celsius (73 to 86 degrees Fahrenheit), while the average low at night can range from 16 to 20 degrees Celsius (60 to 68 degrees Fahrenheit).</w:t>
      </w:r>
    </w:p>
    <w:p w14:paraId="6B3CF450" w14:textId="77777777" w:rsidR="004E5C01" w:rsidRPr="00D74178" w:rsidRDefault="004E5C01" w:rsidP="00123574">
      <w:pPr>
        <w:pStyle w:val="BodyText2"/>
        <w:ind w:left="-270"/>
        <w:rPr>
          <w:rFonts w:cs="Arial"/>
          <w:sz w:val="22"/>
          <w:szCs w:val="22"/>
        </w:rPr>
      </w:pPr>
    </w:p>
    <w:p w14:paraId="7C0983B6" w14:textId="77777777" w:rsidR="00431676" w:rsidRPr="00D74178" w:rsidRDefault="00431676" w:rsidP="00123574">
      <w:pPr>
        <w:pStyle w:val="Heading3"/>
        <w:rPr>
          <w:rFonts w:cs="Arial"/>
          <w:color w:val="0070C0"/>
          <w:sz w:val="22"/>
          <w:szCs w:val="22"/>
          <w:lang w:val="en-US"/>
        </w:rPr>
      </w:pPr>
      <w:r w:rsidRPr="00D74178">
        <w:rPr>
          <w:rFonts w:cs="Arial"/>
          <w:color w:val="0070C0"/>
          <w:sz w:val="22"/>
          <w:szCs w:val="22"/>
        </w:rPr>
        <w:t>Safety and Security</w:t>
      </w:r>
    </w:p>
    <w:p w14:paraId="61A04D57" w14:textId="1CC17FE6" w:rsidR="004E5C01" w:rsidRPr="00D74178" w:rsidRDefault="004E5C01" w:rsidP="00874BB5">
      <w:pPr>
        <w:tabs>
          <w:tab w:val="left" w:pos="9360"/>
        </w:tabs>
        <w:spacing w:after="0" w:line="240" w:lineRule="auto"/>
        <w:ind w:left="-270" w:right="-694"/>
        <w:jc w:val="both"/>
        <w:rPr>
          <w:rFonts w:ascii="Arial" w:hAnsi="Arial" w:cs="Arial"/>
          <w:bCs/>
        </w:rPr>
      </w:pPr>
      <w:r w:rsidRPr="00D74178">
        <w:rPr>
          <w:rFonts w:ascii="Arial" w:hAnsi="Arial" w:cs="Arial"/>
          <w:bCs/>
        </w:rPr>
        <w:t>In Lilongwe, as in many major cities, petty theft can be a concern. It is essential to stay alert and take precautions when carrying valuables. Be aware of your surroundings and keep your belongings secure to ensure a safe experience in the city.</w:t>
      </w:r>
    </w:p>
    <w:p w14:paraId="6F10D36B" w14:textId="77777777" w:rsidR="004E5C01" w:rsidRPr="00D74178" w:rsidRDefault="004E5C01" w:rsidP="00874BB5">
      <w:pPr>
        <w:tabs>
          <w:tab w:val="left" w:pos="9360"/>
        </w:tabs>
        <w:spacing w:after="0" w:line="240" w:lineRule="auto"/>
        <w:ind w:left="-270" w:right="-694"/>
        <w:jc w:val="both"/>
        <w:rPr>
          <w:rFonts w:ascii="Arial" w:hAnsi="Arial" w:cs="Arial"/>
          <w:bCs/>
        </w:rPr>
      </w:pPr>
    </w:p>
    <w:p w14:paraId="3F9447CF" w14:textId="77777777" w:rsidR="00390971" w:rsidRPr="00D74178" w:rsidRDefault="00390971" w:rsidP="00123574">
      <w:pPr>
        <w:pStyle w:val="Heading3"/>
        <w:rPr>
          <w:rFonts w:cs="Arial"/>
          <w:color w:val="0070C0"/>
          <w:sz w:val="22"/>
          <w:szCs w:val="22"/>
        </w:rPr>
      </w:pPr>
      <w:r w:rsidRPr="00D74178">
        <w:rPr>
          <w:rFonts w:cs="Arial"/>
          <w:color w:val="0070C0"/>
          <w:sz w:val="22"/>
          <w:szCs w:val="22"/>
        </w:rPr>
        <w:t>Finally</w:t>
      </w:r>
    </w:p>
    <w:p w14:paraId="73F288C2" w14:textId="46DDBAED" w:rsidR="00D74178" w:rsidRDefault="00390971" w:rsidP="00D74178">
      <w:pPr>
        <w:tabs>
          <w:tab w:val="left" w:pos="9360"/>
        </w:tabs>
        <w:spacing w:after="0" w:line="240" w:lineRule="auto"/>
        <w:ind w:left="-270" w:right="-694"/>
        <w:jc w:val="both"/>
        <w:rPr>
          <w:rFonts w:ascii="Arial" w:hAnsi="Arial" w:cs="Arial"/>
          <w:bCs/>
        </w:rPr>
      </w:pPr>
      <w:r w:rsidRPr="00D74178">
        <w:rPr>
          <w:rFonts w:ascii="Arial" w:hAnsi="Arial" w:cs="Arial"/>
          <w:bCs/>
        </w:rPr>
        <w:t xml:space="preserve">We wish you a pleasant </w:t>
      </w:r>
      <w:r w:rsidR="00BD46B3" w:rsidRPr="00D74178">
        <w:rPr>
          <w:rFonts w:ascii="Arial" w:hAnsi="Arial" w:cs="Arial"/>
          <w:bCs/>
        </w:rPr>
        <w:t xml:space="preserve">flight and </w:t>
      </w:r>
      <w:r w:rsidRPr="00D74178">
        <w:rPr>
          <w:rFonts w:ascii="Arial" w:hAnsi="Arial" w:cs="Arial"/>
          <w:bCs/>
        </w:rPr>
        <w:t xml:space="preserve">stay in </w:t>
      </w:r>
      <w:r w:rsidR="00BD46B3" w:rsidRPr="00D74178">
        <w:rPr>
          <w:rFonts w:ascii="Arial" w:hAnsi="Arial" w:cs="Arial"/>
          <w:bCs/>
        </w:rPr>
        <w:t xml:space="preserve">the beautiful </w:t>
      </w:r>
      <w:r w:rsidR="0008470D" w:rsidRPr="00D74178">
        <w:rPr>
          <w:rFonts w:ascii="Arial" w:hAnsi="Arial" w:cs="Arial"/>
          <w:bCs/>
        </w:rPr>
        <w:t xml:space="preserve">city of </w:t>
      </w:r>
      <w:r w:rsidR="004E5C01" w:rsidRPr="00D74178">
        <w:rPr>
          <w:rFonts w:ascii="Arial" w:hAnsi="Arial" w:cs="Arial"/>
          <w:bCs/>
        </w:rPr>
        <w:t xml:space="preserve">Lilongwe. </w:t>
      </w:r>
    </w:p>
    <w:p w14:paraId="58F8A4D1" w14:textId="77777777" w:rsidR="00171232" w:rsidRPr="00D74178" w:rsidRDefault="00171232" w:rsidP="00D74178">
      <w:pPr>
        <w:tabs>
          <w:tab w:val="left" w:pos="9360"/>
        </w:tabs>
        <w:spacing w:after="0" w:line="240" w:lineRule="auto"/>
        <w:ind w:left="-270" w:right="-694"/>
        <w:jc w:val="both"/>
        <w:rPr>
          <w:rFonts w:ascii="Arial" w:hAnsi="Arial" w:cs="Arial"/>
          <w:bCs/>
        </w:rPr>
      </w:pPr>
    </w:p>
    <w:p w14:paraId="44A1AD15" w14:textId="7C3FA89E" w:rsidR="00D74178" w:rsidRPr="00D74178" w:rsidRDefault="00D74178" w:rsidP="00D74178">
      <w:pPr>
        <w:tabs>
          <w:tab w:val="left" w:pos="9360"/>
        </w:tabs>
        <w:spacing w:after="0" w:line="240" w:lineRule="auto"/>
        <w:ind w:left="-270" w:right="-694"/>
        <w:jc w:val="both"/>
        <w:rPr>
          <w:rFonts w:ascii="Arial" w:hAnsi="Arial" w:cs="Arial"/>
          <w:bCs/>
        </w:rPr>
      </w:pPr>
      <w:r w:rsidRPr="00D74178">
        <w:rPr>
          <w:rFonts w:ascii="Arial" w:hAnsi="Arial" w:cs="Arial"/>
          <w:bCs/>
        </w:rPr>
        <w:t xml:space="preserve">If you require further information or assistance in attending this </w:t>
      </w:r>
      <w:r w:rsidR="002A6ABD">
        <w:rPr>
          <w:rFonts w:ascii="Arial" w:hAnsi="Arial" w:cs="Arial"/>
          <w:bCs/>
        </w:rPr>
        <w:t>conference</w:t>
      </w:r>
      <w:r w:rsidRPr="00D74178">
        <w:rPr>
          <w:rFonts w:ascii="Arial" w:hAnsi="Arial" w:cs="Arial"/>
          <w:bCs/>
        </w:rPr>
        <w:t>, please contact the ECSA Secretariat and the Ministry of Health using the following contact details:</w:t>
      </w:r>
    </w:p>
    <w:p w14:paraId="65E25BC4" w14:textId="77777777" w:rsidR="00D74178" w:rsidRPr="00D74178" w:rsidRDefault="00D74178" w:rsidP="00D74178">
      <w:pPr>
        <w:tabs>
          <w:tab w:val="left" w:pos="9360"/>
        </w:tabs>
        <w:spacing w:after="0" w:line="240" w:lineRule="auto"/>
        <w:ind w:left="-270" w:right="-694"/>
        <w:jc w:val="both"/>
        <w:rPr>
          <w:rFonts w:ascii="Arial" w:hAnsi="Arial" w:cs="Arial"/>
          <w:bCs/>
        </w:rPr>
      </w:pPr>
    </w:p>
    <w:p w14:paraId="2EE19879" w14:textId="0E542466" w:rsidR="00D74178" w:rsidRPr="00171232" w:rsidRDefault="00C461AA" w:rsidP="00171232">
      <w:pPr>
        <w:pStyle w:val="Heading3"/>
        <w:rPr>
          <w:rFonts w:cs="Arial"/>
          <w:color w:val="0070C0"/>
          <w:sz w:val="22"/>
          <w:szCs w:val="22"/>
        </w:rPr>
      </w:pPr>
      <w:r w:rsidRPr="00D74178">
        <w:rPr>
          <w:rFonts w:cs="Arial"/>
          <w:color w:val="0070C0"/>
          <w:sz w:val="22"/>
          <w:szCs w:val="22"/>
        </w:rPr>
        <w:t>Organizers Contacts</w:t>
      </w:r>
    </w:p>
    <w:p w14:paraId="46826C5C" w14:textId="44EC0DFE" w:rsidR="00887A2A" w:rsidRPr="00D74178" w:rsidRDefault="00887A2A" w:rsidP="00487754">
      <w:pPr>
        <w:tabs>
          <w:tab w:val="left" w:pos="720"/>
          <w:tab w:val="left" w:pos="9360"/>
        </w:tabs>
        <w:spacing w:after="0" w:line="240" w:lineRule="auto"/>
        <w:ind w:left="-270" w:right="-694"/>
        <w:jc w:val="both"/>
        <w:rPr>
          <w:rFonts w:ascii="Arial" w:hAnsi="Arial" w:cs="Arial"/>
          <w:b/>
          <w:color w:val="0070C0"/>
        </w:rPr>
      </w:pPr>
      <w:r w:rsidRPr="00D74178">
        <w:rPr>
          <w:rFonts w:ascii="Arial" w:hAnsi="Arial" w:cs="Arial"/>
          <w:b/>
        </w:rPr>
        <w:t>Director General</w:t>
      </w:r>
    </w:p>
    <w:p w14:paraId="1483CD22" w14:textId="77777777" w:rsidR="00390971" w:rsidRPr="00D74178" w:rsidRDefault="00390971" w:rsidP="00123574">
      <w:pPr>
        <w:tabs>
          <w:tab w:val="left" w:pos="720"/>
          <w:tab w:val="left" w:pos="9360"/>
        </w:tabs>
        <w:spacing w:after="0" w:line="240" w:lineRule="auto"/>
        <w:ind w:left="-270" w:right="-694"/>
        <w:jc w:val="both"/>
        <w:rPr>
          <w:rFonts w:ascii="Arial" w:hAnsi="Arial" w:cs="Arial"/>
          <w:bCs/>
        </w:rPr>
      </w:pPr>
      <w:r w:rsidRPr="00D74178">
        <w:rPr>
          <w:rFonts w:ascii="Arial" w:hAnsi="Arial" w:cs="Arial"/>
          <w:bCs/>
        </w:rPr>
        <w:t>ECSA Health Community</w:t>
      </w:r>
    </w:p>
    <w:p w14:paraId="1F613E50" w14:textId="77777777" w:rsidR="00390971" w:rsidRPr="00D74178" w:rsidRDefault="00390971" w:rsidP="00123574">
      <w:pPr>
        <w:tabs>
          <w:tab w:val="left" w:pos="720"/>
          <w:tab w:val="left" w:pos="9360"/>
        </w:tabs>
        <w:spacing w:after="0" w:line="240" w:lineRule="auto"/>
        <w:ind w:left="-270" w:right="-694"/>
        <w:jc w:val="both"/>
        <w:rPr>
          <w:rFonts w:ascii="Arial" w:hAnsi="Arial" w:cs="Arial"/>
          <w:bCs/>
        </w:rPr>
      </w:pPr>
      <w:r w:rsidRPr="00D74178">
        <w:rPr>
          <w:rFonts w:ascii="Arial" w:hAnsi="Arial" w:cs="Arial"/>
          <w:bCs/>
        </w:rPr>
        <w:t>P.O. Box 1009, Arusha Tanzania</w:t>
      </w:r>
    </w:p>
    <w:p w14:paraId="70A035F0" w14:textId="77777777" w:rsidR="005649D8" w:rsidRPr="00D74178" w:rsidRDefault="005649D8" w:rsidP="00123574">
      <w:pPr>
        <w:tabs>
          <w:tab w:val="left" w:pos="720"/>
          <w:tab w:val="left" w:pos="9360"/>
        </w:tabs>
        <w:spacing w:after="0" w:line="240" w:lineRule="auto"/>
        <w:ind w:left="-270" w:right="-694"/>
        <w:jc w:val="both"/>
        <w:rPr>
          <w:rFonts w:ascii="Arial" w:hAnsi="Arial" w:cs="Arial"/>
          <w:bCs/>
        </w:rPr>
      </w:pPr>
      <w:r w:rsidRPr="00D74178">
        <w:rPr>
          <w:rFonts w:ascii="Arial" w:hAnsi="Arial" w:cs="Arial"/>
          <w:bCs/>
        </w:rPr>
        <w:t>Tel: +255 27 2549362/2549365</w:t>
      </w:r>
    </w:p>
    <w:p w14:paraId="4D421ED7" w14:textId="77777777" w:rsidR="005649D8" w:rsidRPr="00D74178" w:rsidRDefault="005649D8" w:rsidP="00123574">
      <w:pPr>
        <w:tabs>
          <w:tab w:val="left" w:pos="720"/>
          <w:tab w:val="left" w:pos="9360"/>
        </w:tabs>
        <w:spacing w:after="0" w:line="240" w:lineRule="auto"/>
        <w:ind w:left="-270" w:right="-694"/>
        <w:jc w:val="both"/>
        <w:rPr>
          <w:rFonts w:ascii="Arial" w:hAnsi="Arial" w:cs="Arial"/>
        </w:rPr>
      </w:pPr>
      <w:r w:rsidRPr="00D74178">
        <w:rPr>
          <w:rFonts w:ascii="Arial" w:hAnsi="Arial" w:cs="Arial"/>
        </w:rPr>
        <w:t>Fax: +255 27 254 9392</w:t>
      </w:r>
    </w:p>
    <w:p w14:paraId="7CA5F23F" w14:textId="77777777" w:rsidR="00390971" w:rsidRPr="00D74178" w:rsidRDefault="00887A2A" w:rsidP="00123574">
      <w:pPr>
        <w:tabs>
          <w:tab w:val="left" w:pos="720"/>
          <w:tab w:val="left" w:pos="9360"/>
        </w:tabs>
        <w:spacing w:after="0" w:line="240" w:lineRule="auto"/>
        <w:ind w:left="-270" w:right="-694"/>
        <w:jc w:val="both"/>
        <w:rPr>
          <w:rFonts w:ascii="Arial" w:hAnsi="Arial" w:cs="Arial"/>
          <w:bCs/>
        </w:rPr>
      </w:pPr>
      <w:r w:rsidRPr="00D74178">
        <w:rPr>
          <w:rFonts w:ascii="Arial" w:hAnsi="Arial" w:cs="Arial"/>
          <w:bCs/>
        </w:rPr>
        <w:t>Email</w:t>
      </w:r>
      <w:r w:rsidR="00390971" w:rsidRPr="00D74178">
        <w:rPr>
          <w:rFonts w:ascii="Arial" w:hAnsi="Arial" w:cs="Arial"/>
          <w:bCs/>
        </w:rPr>
        <w:t>:</w:t>
      </w:r>
      <w:r w:rsidR="008D3EE6" w:rsidRPr="00D74178">
        <w:rPr>
          <w:rFonts w:ascii="Arial" w:hAnsi="Arial" w:cs="Arial"/>
          <w:bCs/>
        </w:rPr>
        <w:t xml:space="preserve"> </w:t>
      </w:r>
      <w:hyperlink r:id="rId16" w:history="1">
        <w:r w:rsidR="00796F09" w:rsidRPr="00D74178">
          <w:rPr>
            <w:rStyle w:val="Hyperlink"/>
            <w:rFonts w:ascii="Arial" w:hAnsi="Arial" w:cs="Arial"/>
            <w:bCs/>
          </w:rPr>
          <w:t>r</w:t>
        </w:r>
        <w:r w:rsidR="00796F09" w:rsidRPr="00D74178">
          <w:rPr>
            <w:rStyle w:val="Hyperlink"/>
            <w:rFonts w:ascii="Arial" w:hAnsi="Arial" w:cs="Arial"/>
          </w:rPr>
          <w:t>egsec@ecsahc.org</w:t>
        </w:r>
      </w:hyperlink>
      <w:r w:rsidR="009D088C" w:rsidRPr="00D74178">
        <w:rPr>
          <w:rFonts w:ascii="Arial" w:hAnsi="Arial" w:cs="Arial"/>
          <w:bCs/>
        </w:rPr>
        <w:t xml:space="preserve"> or </w:t>
      </w:r>
      <w:hyperlink r:id="rId17" w:history="1">
        <w:r w:rsidR="009D088C" w:rsidRPr="00D74178">
          <w:rPr>
            <w:rStyle w:val="Hyperlink"/>
            <w:rFonts w:ascii="Arial" w:hAnsi="Arial" w:cs="Arial"/>
          </w:rPr>
          <w:t>doid@ecsahc.org</w:t>
        </w:r>
      </w:hyperlink>
      <w:r w:rsidR="009D088C" w:rsidRPr="00D74178">
        <w:rPr>
          <w:rFonts w:ascii="Arial" w:hAnsi="Arial" w:cs="Arial"/>
          <w:bCs/>
        </w:rPr>
        <w:t xml:space="preserve"> </w:t>
      </w:r>
    </w:p>
    <w:p w14:paraId="054B5A6B" w14:textId="77777777" w:rsidR="00390971" w:rsidRPr="00D74178" w:rsidRDefault="00390971" w:rsidP="00123574">
      <w:pPr>
        <w:spacing w:after="0" w:line="240" w:lineRule="auto"/>
        <w:ind w:left="-270"/>
        <w:rPr>
          <w:rFonts w:ascii="Arial" w:hAnsi="Arial" w:cs="Arial"/>
          <w:b/>
        </w:rPr>
      </w:pPr>
    </w:p>
    <w:p w14:paraId="36D87458" w14:textId="77777777" w:rsidR="00887A2A" w:rsidRPr="00D74178" w:rsidRDefault="008F0ABD" w:rsidP="00123574">
      <w:pPr>
        <w:pStyle w:val="Heading3"/>
        <w:tabs>
          <w:tab w:val="left" w:pos="720"/>
        </w:tabs>
        <w:ind w:left="-270"/>
        <w:rPr>
          <w:rFonts w:cs="Arial"/>
          <w:color w:val="auto"/>
          <w:sz w:val="22"/>
          <w:szCs w:val="22"/>
        </w:rPr>
      </w:pPr>
      <w:r w:rsidRPr="00D74178">
        <w:rPr>
          <w:rFonts w:cs="Arial"/>
          <w:color w:val="auto"/>
          <w:sz w:val="22"/>
          <w:szCs w:val="22"/>
          <w:lang w:val="en-US"/>
        </w:rPr>
        <w:t>Logistics</w:t>
      </w:r>
      <w:r w:rsidR="00887A2A" w:rsidRPr="00D74178">
        <w:rPr>
          <w:rFonts w:cs="Arial"/>
          <w:color w:val="auto"/>
          <w:sz w:val="22"/>
          <w:szCs w:val="22"/>
        </w:rPr>
        <w:t xml:space="preserve"> and </w:t>
      </w:r>
      <w:proofErr w:type="spellStart"/>
      <w:r w:rsidR="00887A2A" w:rsidRPr="00D74178">
        <w:rPr>
          <w:rFonts w:cs="Arial"/>
          <w:color w:val="auto"/>
          <w:sz w:val="22"/>
          <w:szCs w:val="22"/>
        </w:rPr>
        <w:t>Programme</w:t>
      </w:r>
      <w:proofErr w:type="spellEnd"/>
      <w:r w:rsidR="00887A2A" w:rsidRPr="00D74178">
        <w:rPr>
          <w:rFonts w:cs="Arial"/>
          <w:color w:val="auto"/>
          <w:sz w:val="22"/>
          <w:szCs w:val="22"/>
        </w:rPr>
        <w:t xml:space="preserve"> Issues</w:t>
      </w:r>
    </w:p>
    <w:p w14:paraId="2E85572C" w14:textId="4C6E0BEC" w:rsidR="00171232" w:rsidRPr="00171232" w:rsidRDefault="00887A2A" w:rsidP="00171232">
      <w:pPr>
        <w:pStyle w:val="Heading3"/>
        <w:tabs>
          <w:tab w:val="left" w:pos="720"/>
        </w:tabs>
        <w:ind w:left="-270" w:right="-540"/>
        <w:rPr>
          <w:rFonts w:cs="Arial"/>
          <w:b w:val="0"/>
          <w:color w:val="auto"/>
          <w:sz w:val="22"/>
          <w:szCs w:val="22"/>
        </w:rPr>
      </w:pPr>
      <w:r w:rsidRPr="00171232">
        <w:rPr>
          <w:rFonts w:cs="Arial"/>
          <w:b w:val="0"/>
          <w:color w:val="auto"/>
          <w:sz w:val="22"/>
          <w:szCs w:val="22"/>
        </w:rPr>
        <w:t xml:space="preserve">Mr. </w:t>
      </w:r>
      <w:r w:rsidR="004437F7" w:rsidRPr="00171232">
        <w:rPr>
          <w:rFonts w:cs="Arial"/>
          <w:b w:val="0"/>
          <w:color w:val="auto"/>
          <w:sz w:val="22"/>
          <w:szCs w:val="22"/>
          <w:lang w:val="en-GB"/>
        </w:rPr>
        <w:t xml:space="preserve">Sibusiso </w:t>
      </w:r>
      <w:proofErr w:type="spellStart"/>
      <w:r w:rsidR="004437F7" w:rsidRPr="00171232">
        <w:rPr>
          <w:rFonts w:cs="Arial"/>
          <w:b w:val="0"/>
          <w:color w:val="auto"/>
          <w:sz w:val="22"/>
          <w:szCs w:val="22"/>
          <w:lang w:val="en-GB"/>
        </w:rPr>
        <w:t>Sibandze</w:t>
      </w:r>
      <w:proofErr w:type="spellEnd"/>
      <w:r w:rsidR="00171232">
        <w:rPr>
          <w:rFonts w:cs="Arial"/>
          <w:b w:val="0"/>
          <w:color w:val="auto"/>
          <w:sz w:val="22"/>
          <w:szCs w:val="22"/>
          <w:lang w:val="en-GB"/>
        </w:rPr>
        <w:t xml:space="preserve"> - </w:t>
      </w:r>
      <w:r w:rsidR="00DB5514" w:rsidRPr="00171232">
        <w:rPr>
          <w:rFonts w:cs="Arial"/>
          <w:b w:val="0"/>
          <w:color w:val="auto"/>
          <w:sz w:val="22"/>
          <w:szCs w:val="22"/>
        </w:rPr>
        <w:t xml:space="preserve"> </w:t>
      </w:r>
      <w:hyperlink r:id="rId18" w:history="1">
        <w:r w:rsidR="00171232" w:rsidRPr="00307109">
          <w:rPr>
            <w:rStyle w:val="Hyperlink"/>
            <w:rFonts w:cs="Arial"/>
            <w:b w:val="0"/>
            <w:sz w:val="22"/>
            <w:szCs w:val="22"/>
          </w:rPr>
          <w:t>s_sibandze@ecsahc.org</w:t>
        </w:r>
      </w:hyperlink>
      <w:r w:rsidR="00171232">
        <w:rPr>
          <w:rFonts w:cs="Arial"/>
          <w:b w:val="0"/>
          <w:color w:val="auto"/>
          <w:sz w:val="22"/>
          <w:szCs w:val="22"/>
        </w:rPr>
        <w:t xml:space="preserve"> </w:t>
      </w:r>
    </w:p>
    <w:p w14:paraId="28F413A9" w14:textId="23E6471E" w:rsidR="00A1253D" w:rsidRPr="00171232" w:rsidRDefault="0008470D" w:rsidP="00123574">
      <w:pPr>
        <w:pStyle w:val="Heading3"/>
        <w:tabs>
          <w:tab w:val="left" w:pos="720"/>
        </w:tabs>
        <w:ind w:left="-270" w:right="-540"/>
        <w:rPr>
          <w:rFonts w:cs="Arial"/>
          <w:b w:val="0"/>
          <w:color w:val="auto"/>
          <w:sz w:val="22"/>
          <w:szCs w:val="22"/>
        </w:rPr>
      </w:pPr>
      <w:r w:rsidRPr="00171232">
        <w:rPr>
          <w:rFonts w:cs="Arial"/>
          <w:b w:val="0"/>
          <w:color w:val="auto"/>
          <w:sz w:val="22"/>
          <w:szCs w:val="22"/>
        </w:rPr>
        <w:t>Dr. Martin Matu</w:t>
      </w:r>
      <w:r w:rsidR="00171232" w:rsidRPr="00171232">
        <w:rPr>
          <w:rFonts w:cs="Arial"/>
          <w:b w:val="0"/>
          <w:color w:val="auto"/>
          <w:sz w:val="22"/>
          <w:szCs w:val="22"/>
        </w:rPr>
        <w:t xml:space="preserve"> </w:t>
      </w:r>
      <w:r w:rsidR="00171232">
        <w:rPr>
          <w:rFonts w:eastAsia="Calibri" w:cs="Arial"/>
          <w:b w:val="0"/>
          <w:bCs w:val="0"/>
          <w:color w:val="auto"/>
          <w:sz w:val="22"/>
          <w:szCs w:val="22"/>
          <w:lang w:val="en-US" w:eastAsia="en-US"/>
        </w:rPr>
        <w:t xml:space="preserve">– </w:t>
      </w:r>
      <w:hyperlink r:id="rId19" w:history="1">
        <w:r w:rsidR="00171232" w:rsidRPr="00307109">
          <w:rPr>
            <w:rStyle w:val="Hyperlink"/>
            <w:rFonts w:eastAsia="Calibri" w:cs="Arial"/>
            <w:b w:val="0"/>
            <w:bCs w:val="0"/>
            <w:sz w:val="22"/>
            <w:szCs w:val="22"/>
            <w:lang w:val="en-US" w:eastAsia="en-US"/>
          </w:rPr>
          <w:t>mmatu@ecsahc.org</w:t>
        </w:r>
      </w:hyperlink>
      <w:r w:rsidR="00171232">
        <w:rPr>
          <w:rFonts w:eastAsia="Calibri" w:cs="Arial"/>
          <w:b w:val="0"/>
          <w:bCs w:val="0"/>
          <w:color w:val="auto"/>
          <w:sz w:val="22"/>
          <w:szCs w:val="22"/>
          <w:lang w:val="en-US" w:eastAsia="en-US"/>
        </w:rPr>
        <w:t xml:space="preserve"> </w:t>
      </w:r>
      <w:r w:rsidR="00A1253D" w:rsidRPr="00171232">
        <w:rPr>
          <w:rFonts w:cs="Arial"/>
          <w:bCs w:val="0"/>
          <w:color w:val="auto"/>
          <w:sz w:val="22"/>
          <w:szCs w:val="22"/>
        </w:rPr>
        <w:t xml:space="preserve"> </w:t>
      </w:r>
    </w:p>
    <w:sectPr w:rsidR="00A1253D" w:rsidRPr="00171232" w:rsidSect="00E215BB">
      <w:headerReference w:type="even" r:id="rId20"/>
      <w:headerReference w:type="default" r:id="rId21"/>
      <w:headerReference w:type="first" r:id="rId22"/>
      <w:type w:val="continuous"/>
      <w:pgSz w:w="12240" w:h="15840"/>
      <w:pgMar w:top="1440" w:right="900" w:bottom="1440" w:left="144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3156F" w14:textId="77777777" w:rsidR="006E16C9" w:rsidRDefault="006E16C9" w:rsidP="00A74563">
      <w:pPr>
        <w:spacing w:after="0" w:line="240" w:lineRule="auto"/>
      </w:pPr>
      <w:r>
        <w:separator/>
      </w:r>
    </w:p>
  </w:endnote>
  <w:endnote w:type="continuationSeparator" w:id="0">
    <w:p w14:paraId="60543911" w14:textId="77777777" w:rsidR="006E16C9" w:rsidRDefault="006E16C9" w:rsidP="00A7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C435A" w14:textId="77777777" w:rsidR="006E16C9" w:rsidRDefault="006E16C9" w:rsidP="00A74563">
      <w:pPr>
        <w:spacing w:after="0" w:line="240" w:lineRule="auto"/>
      </w:pPr>
      <w:r>
        <w:separator/>
      </w:r>
    </w:p>
  </w:footnote>
  <w:footnote w:type="continuationSeparator" w:id="0">
    <w:p w14:paraId="2B013DD3" w14:textId="77777777" w:rsidR="006E16C9" w:rsidRDefault="006E16C9" w:rsidP="00A7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9E58F" w14:textId="432AE706" w:rsidR="00A74563" w:rsidRDefault="00136966" w:rsidP="00136966">
    <w:pPr>
      <w:pStyle w:val="Header"/>
      <w:tabs>
        <w:tab w:val="clear" w:pos="4680"/>
        <w:tab w:val="clear" w:pos="9360"/>
        <w:tab w:val="left" w:pos="3010"/>
      </w:tabs>
    </w:pPr>
    <w:r>
      <w:rPr>
        <w:noProof/>
      </w:rPr>
      <w:drawing>
        <wp:inline distT="0" distB="0" distL="0" distR="0" wp14:anchorId="3A160332" wp14:editId="3C1D2974">
          <wp:extent cx="944880" cy="1024255"/>
          <wp:effectExtent l="0" t="0" r="7620" b="4445"/>
          <wp:docPr id="19170466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1024255"/>
                  </a:xfrm>
                  <a:prstGeom prst="rect">
                    <a:avLst/>
                  </a:prstGeom>
                  <a:noFill/>
                </pic:spPr>
              </pic:pic>
            </a:graphicData>
          </a:graphic>
        </wp:inline>
      </w:drawing>
    </w:r>
    <w:r>
      <w:tab/>
    </w:r>
    <w:r>
      <w:tab/>
    </w:r>
    <w:r>
      <w:tab/>
    </w:r>
    <w:r>
      <w:tab/>
    </w:r>
    <w:r>
      <w:tab/>
    </w:r>
    <w:r>
      <w:tab/>
    </w:r>
    <w:r>
      <w:tab/>
    </w:r>
    <w:r>
      <w:rPr>
        <w:noProof/>
      </w:rPr>
      <w:drawing>
        <wp:inline distT="0" distB="0" distL="0" distR="0" wp14:anchorId="21F34886" wp14:editId="674E3F09">
          <wp:extent cx="913765" cy="913765"/>
          <wp:effectExtent l="0" t="0" r="635" b="635"/>
          <wp:docPr id="494107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765" cy="9137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B2509" w14:textId="3A42A1F3" w:rsidR="00C01BC9" w:rsidRDefault="00C01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4256" w14:textId="294BAD90" w:rsidR="00F1764D" w:rsidRDefault="00F1764D" w:rsidP="00A7456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4C0A0" w14:textId="5FEDA0E7" w:rsidR="00C01BC9" w:rsidRDefault="00C01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5097D"/>
    <w:multiLevelType w:val="hybridMultilevel"/>
    <w:tmpl w:val="81D0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30B62"/>
    <w:multiLevelType w:val="hybridMultilevel"/>
    <w:tmpl w:val="98CE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F5F3B"/>
    <w:multiLevelType w:val="hybridMultilevel"/>
    <w:tmpl w:val="2AAA3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86D51"/>
    <w:multiLevelType w:val="hybridMultilevel"/>
    <w:tmpl w:val="398E8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84C60"/>
    <w:multiLevelType w:val="hybridMultilevel"/>
    <w:tmpl w:val="8A705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2689C"/>
    <w:multiLevelType w:val="hybridMultilevel"/>
    <w:tmpl w:val="D1180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93928"/>
    <w:multiLevelType w:val="hybridMultilevel"/>
    <w:tmpl w:val="01BAA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D24D3B"/>
    <w:multiLevelType w:val="hybridMultilevel"/>
    <w:tmpl w:val="43A8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1441C6"/>
    <w:multiLevelType w:val="hybridMultilevel"/>
    <w:tmpl w:val="01FED9E0"/>
    <w:lvl w:ilvl="0" w:tplc="B268DE24">
      <w:start w:val="1"/>
      <w:numFmt w:val="bullet"/>
      <w:lvlText w:val=""/>
      <w:lvlJc w:val="left"/>
      <w:pPr>
        <w:tabs>
          <w:tab w:val="num" w:pos="432"/>
        </w:tabs>
        <w:ind w:left="432"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025EF6"/>
    <w:multiLevelType w:val="hybridMultilevel"/>
    <w:tmpl w:val="F60A6192"/>
    <w:lvl w:ilvl="0" w:tplc="B7D86A60">
      <w:start w:val="1"/>
      <w:numFmt w:val="bullet"/>
      <w:lvlText w:val=""/>
      <w:lvlJc w:val="left"/>
      <w:pPr>
        <w:tabs>
          <w:tab w:val="num" w:pos="648"/>
        </w:tabs>
        <w:ind w:left="648"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C85250"/>
    <w:multiLevelType w:val="hybridMultilevel"/>
    <w:tmpl w:val="F5EE64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74802F1D"/>
    <w:multiLevelType w:val="multilevel"/>
    <w:tmpl w:val="7280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0A78AF"/>
    <w:multiLevelType w:val="hybridMultilevel"/>
    <w:tmpl w:val="2916B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0006911">
    <w:abstractNumId w:val="9"/>
  </w:num>
  <w:num w:numId="2" w16cid:durableId="967247976">
    <w:abstractNumId w:val="7"/>
  </w:num>
  <w:num w:numId="3" w16cid:durableId="923883085">
    <w:abstractNumId w:val="12"/>
  </w:num>
  <w:num w:numId="4" w16cid:durableId="39132878">
    <w:abstractNumId w:val="6"/>
  </w:num>
  <w:num w:numId="5" w16cid:durableId="2046982731">
    <w:abstractNumId w:val="8"/>
  </w:num>
  <w:num w:numId="6" w16cid:durableId="1558664894">
    <w:abstractNumId w:val="11"/>
  </w:num>
  <w:num w:numId="7" w16cid:durableId="2087650759">
    <w:abstractNumId w:val="1"/>
  </w:num>
  <w:num w:numId="8" w16cid:durableId="1256403153">
    <w:abstractNumId w:val="3"/>
  </w:num>
  <w:num w:numId="9" w16cid:durableId="97019794">
    <w:abstractNumId w:val="4"/>
  </w:num>
  <w:num w:numId="10" w16cid:durableId="378089991">
    <w:abstractNumId w:val="0"/>
  </w:num>
  <w:num w:numId="11" w16cid:durableId="2108651253">
    <w:abstractNumId w:val="10"/>
  </w:num>
  <w:num w:numId="12" w16cid:durableId="1915780267">
    <w:abstractNumId w:val="5"/>
  </w:num>
  <w:num w:numId="13" w16cid:durableId="240330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4B"/>
    <w:rsid w:val="00000470"/>
    <w:rsid w:val="000041F4"/>
    <w:rsid w:val="00010799"/>
    <w:rsid w:val="00030C4E"/>
    <w:rsid w:val="0004073B"/>
    <w:rsid w:val="00043DA1"/>
    <w:rsid w:val="0005125E"/>
    <w:rsid w:val="000545D9"/>
    <w:rsid w:val="0008058E"/>
    <w:rsid w:val="0008470D"/>
    <w:rsid w:val="000852AD"/>
    <w:rsid w:val="00091C81"/>
    <w:rsid w:val="000A7615"/>
    <w:rsid w:val="000B2B93"/>
    <w:rsid w:val="000C216D"/>
    <w:rsid w:val="000D4343"/>
    <w:rsid w:val="000F1311"/>
    <w:rsid w:val="00110E31"/>
    <w:rsid w:val="00111C66"/>
    <w:rsid w:val="00123574"/>
    <w:rsid w:val="001322BC"/>
    <w:rsid w:val="00136966"/>
    <w:rsid w:val="00142BF7"/>
    <w:rsid w:val="001474F0"/>
    <w:rsid w:val="00152B48"/>
    <w:rsid w:val="001614DA"/>
    <w:rsid w:val="00171232"/>
    <w:rsid w:val="00175C88"/>
    <w:rsid w:val="0018211D"/>
    <w:rsid w:val="001879AE"/>
    <w:rsid w:val="00190734"/>
    <w:rsid w:val="001934F5"/>
    <w:rsid w:val="0019723F"/>
    <w:rsid w:val="001A69FE"/>
    <w:rsid w:val="001C32E6"/>
    <w:rsid w:val="001C34C0"/>
    <w:rsid w:val="001F0730"/>
    <w:rsid w:val="0021018B"/>
    <w:rsid w:val="00212704"/>
    <w:rsid w:val="002443AC"/>
    <w:rsid w:val="002519F4"/>
    <w:rsid w:val="00261D45"/>
    <w:rsid w:val="002653CB"/>
    <w:rsid w:val="002760AC"/>
    <w:rsid w:val="00276DED"/>
    <w:rsid w:val="002904E1"/>
    <w:rsid w:val="00295DC6"/>
    <w:rsid w:val="002A3F94"/>
    <w:rsid w:val="002A4AB1"/>
    <w:rsid w:val="002A56AF"/>
    <w:rsid w:val="002A6ABD"/>
    <w:rsid w:val="002F1C93"/>
    <w:rsid w:val="002F7C81"/>
    <w:rsid w:val="003058C7"/>
    <w:rsid w:val="00311F13"/>
    <w:rsid w:val="00320C48"/>
    <w:rsid w:val="00323026"/>
    <w:rsid w:val="0033602B"/>
    <w:rsid w:val="00350DA5"/>
    <w:rsid w:val="00355FB5"/>
    <w:rsid w:val="00372A18"/>
    <w:rsid w:val="00373B2B"/>
    <w:rsid w:val="00374EA7"/>
    <w:rsid w:val="0037790B"/>
    <w:rsid w:val="0038123C"/>
    <w:rsid w:val="00381BB7"/>
    <w:rsid w:val="00390971"/>
    <w:rsid w:val="003A1D22"/>
    <w:rsid w:val="003C6CAE"/>
    <w:rsid w:val="003D095B"/>
    <w:rsid w:val="003E206D"/>
    <w:rsid w:val="00423732"/>
    <w:rsid w:val="00426822"/>
    <w:rsid w:val="00431676"/>
    <w:rsid w:val="00432ADF"/>
    <w:rsid w:val="004437A9"/>
    <w:rsid w:val="004437F7"/>
    <w:rsid w:val="004438FF"/>
    <w:rsid w:val="004540B4"/>
    <w:rsid w:val="0045440A"/>
    <w:rsid w:val="004619AB"/>
    <w:rsid w:val="004659DA"/>
    <w:rsid w:val="00487754"/>
    <w:rsid w:val="004934E5"/>
    <w:rsid w:val="00496C35"/>
    <w:rsid w:val="004A68B8"/>
    <w:rsid w:val="004B5279"/>
    <w:rsid w:val="004E0831"/>
    <w:rsid w:val="004E5C01"/>
    <w:rsid w:val="0050766D"/>
    <w:rsid w:val="00513F0A"/>
    <w:rsid w:val="00535080"/>
    <w:rsid w:val="005364D3"/>
    <w:rsid w:val="00536A90"/>
    <w:rsid w:val="00543BF9"/>
    <w:rsid w:val="005649D8"/>
    <w:rsid w:val="00596FA0"/>
    <w:rsid w:val="005A6E4B"/>
    <w:rsid w:val="005C1789"/>
    <w:rsid w:val="005C3998"/>
    <w:rsid w:val="005C3AEC"/>
    <w:rsid w:val="005C4298"/>
    <w:rsid w:val="005C4395"/>
    <w:rsid w:val="005D74BD"/>
    <w:rsid w:val="005E295F"/>
    <w:rsid w:val="005F3B33"/>
    <w:rsid w:val="00602A13"/>
    <w:rsid w:val="006058EC"/>
    <w:rsid w:val="00607505"/>
    <w:rsid w:val="0062315B"/>
    <w:rsid w:val="0065024B"/>
    <w:rsid w:val="0065082D"/>
    <w:rsid w:val="00662C0B"/>
    <w:rsid w:val="00664C24"/>
    <w:rsid w:val="00665190"/>
    <w:rsid w:val="00685939"/>
    <w:rsid w:val="0068743B"/>
    <w:rsid w:val="006961E4"/>
    <w:rsid w:val="006B725D"/>
    <w:rsid w:val="006C2A32"/>
    <w:rsid w:val="006D4814"/>
    <w:rsid w:val="006E16C9"/>
    <w:rsid w:val="006E1766"/>
    <w:rsid w:val="006E3932"/>
    <w:rsid w:val="006F1180"/>
    <w:rsid w:val="006F5DA9"/>
    <w:rsid w:val="00711E24"/>
    <w:rsid w:val="00715319"/>
    <w:rsid w:val="00717F1B"/>
    <w:rsid w:val="007302ED"/>
    <w:rsid w:val="0074289C"/>
    <w:rsid w:val="00742AEA"/>
    <w:rsid w:val="00744D51"/>
    <w:rsid w:val="00751DF3"/>
    <w:rsid w:val="007603E3"/>
    <w:rsid w:val="0077714B"/>
    <w:rsid w:val="007861FC"/>
    <w:rsid w:val="00791B67"/>
    <w:rsid w:val="00791E72"/>
    <w:rsid w:val="00796F09"/>
    <w:rsid w:val="007A655D"/>
    <w:rsid w:val="007B0852"/>
    <w:rsid w:val="007D3EC1"/>
    <w:rsid w:val="007E1112"/>
    <w:rsid w:val="00802F66"/>
    <w:rsid w:val="00872E61"/>
    <w:rsid w:val="00874BB5"/>
    <w:rsid w:val="00887A2A"/>
    <w:rsid w:val="008A4383"/>
    <w:rsid w:val="008A5C3B"/>
    <w:rsid w:val="008D3EE6"/>
    <w:rsid w:val="008E4030"/>
    <w:rsid w:val="008F0ABD"/>
    <w:rsid w:val="008F1013"/>
    <w:rsid w:val="008F6CD7"/>
    <w:rsid w:val="009032C8"/>
    <w:rsid w:val="009075F9"/>
    <w:rsid w:val="00917319"/>
    <w:rsid w:val="00945A7E"/>
    <w:rsid w:val="009465ED"/>
    <w:rsid w:val="00951B89"/>
    <w:rsid w:val="009614F3"/>
    <w:rsid w:val="0097697C"/>
    <w:rsid w:val="009C1E0E"/>
    <w:rsid w:val="009C336A"/>
    <w:rsid w:val="009D088C"/>
    <w:rsid w:val="009D6AD1"/>
    <w:rsid w:val="009E202F"/>
    <w:rsid w:val="009E3B99"/>
    <w:rsid w:val="009F56B4"/>
    <w:rsid w:val="009F72FC"/>
    <w:rsid w:val="00A0166A"/>
    <w:rsid w:val="00A025FD"/>
    <w:rsid w:val="00A1253D"/>
    <w:rsid w:val="00A149FF"/>
    <w:rsid w:val="00A17E39"/>
    <w:rsid w:val="00A208F0"/>
    <w:rsid w:val="00A21B84"/>
    <w:rsid w:val="00A24C0D"/>
    <w:rsid w:val="00A4452F"/>
    <w:rsid w:val="00A5331C"/>
    <w:rsid w:val="00A55A28"/>
    <w:rsid w:val="00A74563"/>
    <w:rsid w:val="00A75FEB"/>
    <w:rsid w:val="00AA341C"/>
    <w:rsid w:val="00AC6D53"/>
    <w:rsid w:val="00AF2045"/>
    <w:rsid w:val="00AF282F"/>
    <w:rsid w:val="00AF7C75"/>
    <w:rsid w:val="00B07202"/>
    <w:rsid w:val="00B10969"/>
    <w:rsid w:val="00B12DD3"/>
    <w:rsid w:val="00B22F9C"/>
    <w:rsid w:val="00B31B12"/>
    <w:rsid w:val="00B40014"/>
    <w:rsid w:val="00B424C4"/>
    <w:rsid w:val="00B4720E"/>
    <w:rsid w:val="00B5796A"/>
    <w:rsid w:val="00B6686D"/>
    <w:rsid w:val="00B66F42"/>
    <w:rsid w:val="00B820B0"/>
    <w:rsid w:val="00B95049"/>
    <w:rsid w:val="00BB2CF3"/>
    <w:rsid w:val="00BB62EB"/>
    <w:rsid w:val="00BC4457"/>
    <w:rsid w:val="00BD20A9"/>
    <w:rsid w:val="00BD41A9"/>
    <w:rsid w:val="00BD46B3"/>
    <w:rsid w:val="00BD74B8"/>
    <w:rsid w:val="00BE6573"/>
    <w:rsid w:val="00BF2906"/>
    <w:rsid w:val="00BF5DF6"/>
    <w:rsid w:val="00C01BC9"/>
    <w:rsid w:val="00C052A5"/>
    <w:rsid w:val="00C14107"/>
    <w:rsid w:val="00C205BC"/>
    <w:rsid w:val="00C277E3"/>
    <w:rsid w:val="00C34AC5"/>
    <w:rsid w:val="00C43621"/>
    <w:rsid w:val="00C461AA"/>
    <w:rsid w:val="00C60C19"/>
    <w:rsid w:val="00C73D3C"/>
    <w:rsid w:val="00CA2CCD"/>
    <w:rsid w:val="00CB23F0"/>
    <w:rsid w:val="00CB76D0"/>
    <w:rsid w:val="00CC0058"/>
    <w:rsid w:val="00CC2565"/>
    <w:rsid w:val="00CD3449"/>
    <w:rsid w:val="00CD52BD"/>
    <w:rsid w:val="00D00749"/>
    <w:rsid w:val="00D123E8"/>
    <w:rsid w:val="00D12B63"/>
    <w:rsid w:val="00D17449"/>
    <w:rsid w:val="00D26185"/>
    <w:rsid w:val="00D40272"/>
    <w:rsid w:val="00D5733F"/>
    <w:rsid w:val="00D61D12"/>
    <w:rsid w:val="00D6649F"/>
    <w:rsid w:val="00D74178"/>
    <w:rsid w:val="00D860A5"/>
    <w:rsid w:val="00D86930"/>
    <w:rsid w:val="00DA7EE9"/>
    <w:rsid w:val="00DB5514"/>
    <w:rsid w:val="00DC7A75"/>
    <w:rsid w:val="00DD4AFB"/>
    <w:rsid w:val="00DD56DE"/>
    <w:rsid w:val="00DD74DB"/>
    <w:rsid w:val="00DD74E4"/>
    <w:rsid w:val="00DF4611"/>
    <w:rsid w:val="00E02FDB"/>
    <w:rsid w:val="00E215BB"/>
    <w:rsid w:val="00E23BAC"/>
    <w:rsid w:val="00E4588D"/>
    <w:rsid w:val="00E554A7"/>
    <w:rsid w:val="00E71A2C"/>
    <w:rsid w:val="00E80845"/>
    <w:rsid w:val="00E876AF"/>
    <w:rsid w:val="00EA14D2"/>
    <w:rsid w:val="00EB1320"/>
    <w:rsid w:val="00EB1F7F"/>
    <w:rsid w:val="00EB5A8A"/>
    <w:rsid w:val="00EC550C"/>
    <w:rsid w:val="00EC7DB2"/>
    <w:rsid w:val="00ED49D4"/>
    <w:rsid w:val="00EE6128"/>
    <w:rsid w:val="00F10AEA"/>
    <w:rsid w:val="00F16044"/>
    <w:rsid w:val="00F1764D"/>
    <w:rsid w:val="00F356D6"/>
    <w:rsid w:val="00F3583D"/>
    <w:rsid w:val="00F3785B"/>
    <w:rsid w:val="00F45AFA"/>
    <w:rsid w:val="00F47FB3"/>
    <w:rsid w:val="00F50E81"/>
    <w:rsid w:val="00F52BA6"/>
    <w:rsid w:val="00F729D2"/>
    <w:rsid w:val="00F8090B"/>
    <w:rsid w:val="00F956A1"/>
    <w:rsid w:val="00FA0D87"/>
    <w:rsid w:val="00FA45D2"/>
    <w:rsid w:val="00FC7760"/>
    <w:rsid w:val="00FE041C"/>
    <w:rsid w:val="00FE2F14"/>
    <w:rsid w:val="00FE691C"/>
    <w:rsid w:val="00FF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7B6FA"/>
  <w15:chartTrackingRefBased/>
  <w15:docId w15:val="{D97E310D-721B-4D69-929E-BE31952D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35"/>
    <w:pPr>
      <w:spacing w:after="200" w:line="276" w:lineRule="auto"/>
    </w:pPr>
    <w:rPr>
      <w:sz w:val="22"/>
      <w:szCs w:val="22"/>
    </w:rPr>
  </w:style>
  <w:style w:type="paragraph" w:styleId="Heading1">
    <w:name w:val="heading 1"/>
    <w:basedOn w:val="Normal"/>
    <w:next w:val="Normal"/>
    <w:link w:val="Heading1Char"/>
    <w:uiPriority w:val="9"/>
    <w:qFormat/>
    <w:rsid w:val="00390971"/>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E71A2C"/>
    <w:pPr>
      <w:keepNext/>
      <w:spacing w:before="240" w:after="60"/>
      <w:outlineLvl w:val="1"/>
    </w:pPr>
    <w:rPr>
      <w:rFonts w:ascii="Aptos Display" w:eastAsia="Times New Roman" w:hAnsi="Aptos Display"/>
      <w:b/>
      <w:bCs/>
      <w:i/>
      <w:iCs/>
      <w:sz w:val="28"/>
      <w:szCs w:val="28"/>
    </w:rPr>
  </w:style>
  <w:style w:type="paragraph" w:styleId="Heading3">
    <w:name w:val="heading 3"/>
    <w:basedOn w:val="Normal"/>
    <w:next w:val="Normal"/>
    <w:link w:val="Heading3Char"/>
    <w:qFormat/>
    <w:rsid w:val="0077714B"/>
    <w:pPr>
      <w:keepNext/>
      <w:widowControl w:val="0"/>
      <w:autoSpaceDE w:val="0"/>
      <w:autoSpaceDN w:val="0"/>
      <w:adjustRightInd w:val="0"/>
      <w:spacing w:after="0" w:line="240" w:lineRule="auto"/>
      <w:jc w:val="both"/>
      <w:outlineLvl w:val="2"/>
    </w:pPr>
    <w:rPr>
      <w:rFonts w:ascii="Arial" w:eastAsia="Times New Roman" w:hAnsi="Arial"/>
      <w:b/>
      <w:bCs/>
      <w:color w:val="0000FF"/>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77714B"/>
    <w:rPr>
      <w:rFonts w:ascii="Arial" w:eastAsia="Times New Roman" w:hAnsi="Arial" w:cs="Arial"/>
      <w:b/>
      <w:bCs/>
      <w:color w:val="0000FF"/>
      <w:sz w:val="20"/>
      <w:szCs w:val="20"/>
    </w:rPr>
  </w:style>
  <w:style w:type="character" w:styleId="Hyperlink">
    <w:name w:val="Hyperlink"/>
    <w:rsid w:val="00E4588D"/>
    <w:rPr>
      <w:color w:val="0000FF"/>
      <w:u w:val="single"/>
    </w:rPr>
  </w:style>
  <w:style w:type="paragraph" w:styleId="BodyText2">
    <w:name w:val="Body Text 2"/>
    <w:basedOn w:val="Normal"/>
    <w:link w:val="BodyText2Char"/>
    <w:rsid w:val="00E4588D"/>
    <w:pPr>
      <w:widowControl w:val="0"/>
      <w:autoSpaceDE w:val="0"/>
      <w:autoSpaceDN w:val="0"/>
      <w:adjustRightInd w:val="0"/>
      <w:spacing w:after="0" w:line="240" w:lineRule="auto"/>
      <w:jc w:val="both"/>
    </w:pPr>
    <w:rPr>
      <w:rFonts w:ascii="Arial" w:eastAsia="Times New Roman" w:hAnsi="Arial"/>
      <w:sz w:val="20"/>
      <w:szCs w:val="20"/>
      <w:lang w:val="x-none" w:eastAsia="x-none"/>
    </w:rPr>
  </w:style>
  <w:style w:type="character" w:customStyle="1" w:styleId="BodyText2Char">
    <w:name w:val="Body Text 2 Char"/>
    <w:link w:val="BodyText2"/>
    <w:rsid w:val="00E4588D"/>
    <w:rPr>
      <w:rFonts w:ascii="Arial" w:eastAsia="Times New Roman" w:hAnsi="Arial" w:cs="Arial"/>
      <w:sz w:val="20"/>
      <w:szCs w:val="20"/>
    </w:rPr>
  </w:style>
  <w:style w:type="character" w:customStyle="1" w:styleId="Heading1Char">
    <w:name w:val="Heading 1 Char"/>
    <w:link w:val="Heading1"/>
    <w:uiPriority w:val="9"/>
    <w:rsid w:val="00390971"/>
    <w:rPr>
      <w:rFonts w:ascii="Cambria" w:eastAsia="Times New Roman" w:hAnsi="Cambria" w:cs="Times New Roman"/>
      <w:b/>
      <w:bCs/>
      <w:kern w:val="32"/>
      <w:sz w:val="32"/>
      <w:szCs w:val="32"/>
    </w:rPr>
  </w:style>
  <w:style w:type="paragraph" w:styleId="BodyTextIndent">
    <w:name w:val="Body Text Indent"/>
    <w:basedOn w:val="Normal"/>
    <w:link w:val="BodyTextIndentChar"/>
    <w:uiPriority w:val="99"/>
    <w:unhideWhenUsed/>
    <w:rsid w:val="00D5733F"/>
    <w:pPr>
      <w:spacing w:after="120"/>
      <w:ind w:left="360"/>
    </w:pPr>
    <w:rPr>
      <w:lang w:val="x-none" w:eastAsia="x-none"/>
    </w:rPr>
  </w:style>
  <w:style w:type="character" w:customStyle="1" w:styleId="BodyTextIndentChar">
    <w:name w:val="Body Text Indent Char"/>
    <w:link w:val="BodyTextIndent"/>
    <w:uiPriority w:val="99"/>
    <w:rsid w:val="00D5733F"/>
    <w:rPr>
      <w:sz w:val="22"/>
      <w:szCs w:val="22"/>
    </w:rPr>
  </w:style>
  <w:style w:type="character" w:styleId="Strong">
    <w:name w:val="Strong"/>
    <w:uiPriority w:val="22"/>
    <w:qFormat/>
    <w:rsid w:val="002A3F94"/>
    <w:rPr>
      <w:b/>
      <w:bCs/>
    </w:rPr>
  </w:style>
  <w:style w:type="character" w:customStyle="1" w:styleId="apple-converted-space">
    <w:name w:val="apple-converted-space"/>
    <w:basedOn w:val="DefaultParagraphFont"/>
    <w:rsid w:val="00295DC6"/>
  </w:style>
  <w:style w:type="character" w:customStyle="1" w:styleId="InternetLink">
    <w:name w:val="Internet Link"/>
    <w:rsid w:val="0065082D"/>
    <w:rPr>
      <w:color w:val="0000FF"/>
      <w:u w:val="single"/>
    </w:rPr>
  </w:style>
  <w:style w:type="paragraph" w:styleId="BalloonText">
    <w:name w:val="Balloon Text"/>
    <w:basedOn w:val="Normal"/>
    <w:link w:val="BalloonTextChar"/>
    <w:uiPriority w:val="99"/>
    <w:semiHidden/>
    <w:unhideWhenUsed/>
    <w:rsid w:val="00B9504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95049"/>
    <w:rPr>
      <w:rFonts w:ascii="Segoe UI" w:hAnsi="Segoe UI" w:cs="Segoe UI"/>
      <w:sz w:val="18"/>
      <w:szCs w:val="18"/>
    </w:rPr>
  </w:style>
  <w:style w:type="paragraph" w:styleId="NormalWeb">
    <w:name w:val="Normal (Web)"/>
    <w:basedOn w:val="Normal"/>
    <w:uiPriority w:val="99"/>
    <w:unhideWhenUsed/>
    <w:rsid w:val="0038123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BB2CF3"/>
    <w:rPr>
      <w:i/>
      <w:iCs/>
    </w:rPr>
  </w:style>
  <w:style w:type="character" w:styleId="UnresolvedMention">
    <w:name w:val="Unresolved Mention"/>
    <w:uiPriority w:val="99"/>
    <w:semiHidden/>
    <w:unhideWhenUsed/>
    <w:rsid w:val="00D40272"/>
    <w:rPr>
      <w:color w:val="605E5C"/>
      <w:shd w:val="clear" w:color="auto" w:fill="E1DFDD"/>
    </w:rPr>
  </w:style>
  <w:style w:type="character" w:customStyle="1" w:styleId="Heading2Char">
    <w:name w:val="Heading 2 Char"/>
    <w:link w:val="Heading2"/>
    <w:uiPriority w:val="9"/>
    <w:semiHidden/>
    <w:rsid w:val="00E71A2C"/>
    <w:rPr>
      <w:rFonts w:ascii="Aptos Display" w:eastAsia="Times New Roman" w:hAnsi="Aptos Display" w:cs="Times New Roman"/>
      <w:b/>
      <w:bCs/>
      <w:i/>
      <w:iCs/>
      <w:sz w:val="28"/>
      <w:szCs w:val="28"/>
    </w:rPr>
  </w:style>
  <w:style w:type="paragraph" w:styleId="Header">
    <w:name w:val="header"/>
    <w:basedOn w:val="Normal"/>
    <w:link w:val="HeaderChar"/>
    <w:uiPriority w:val="99"/>
    <w:unhideWhenUsed/>
    <w:rsid w:val="00A74563"/>
    <w:pPr>
      <w:tabs>
        <w:tab w:val="center" w:pos="4680"/>
        <w:tab w:val="right" w:pos="9360"/>
      </w:tabs>
    </w:pPr>
  </w:style>
  <w:style w:type="character" w:customStyle="1" w:styleId="HeaderChar">
    <w:name w:val="Header Char"/>
    <w:link w:val="Header"/>
    <w:uiPriority w:val="99"/>
    <w:rsid w:val="00A74563"/>
    <w:rPr>
      <w:sz w:val="22"/>
      <w:szCs w:val="22"/>
    </w:rPr>
  </w:style>
  <w:style w:type="paragraph" w:styleId="Footer">
    <w:name w:val="footer"/>
    <w:basedOn w:val="Normal"/>
    <w:link w:val="FooterChar"/>
    <w:uiPriority w:val="99"/>
    <w:unhideWhenUsed/>
    <w:rsid w:val="00A74563"/>
    <w:pPr>
      <w:tabs>
        <w:tab w:val="center" w:pos="4680"/>
        <w:tab w:val="right" w:pos="9360"/>
      </w:tabs>
    </w:pPr>
  </w:style>
  <w:style w:type="character" w:customStyle="1" w:styleId="FooterChar">
    <w:name w:val="Footer Char"/>
    <w:link w:val="Footer"/>
    <w:uiPriority w:val="99"/>
    <w:rsid w:val="00A745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535835">
      <w:bodyDiv w:val="1"/>
      <w:marLeft w:val="0"/>
      <w:marRight w:val="0"/>
      <w:marTop w:val="0"/>
      <w:marBottom w:val="0"/>
      <w:divBdr>
        <w:top w:val="none" w:sz="0" w:space="0" w:color="auto"/>
        <w:left w:val="none" w:sz="0" w:space="0" w:color="auto"/>
        <w:bottom w:val="none" w:sz="0" w:space="0" w:color="auto"/>
        <w:right w:val="none" w:sz="0" w:space="0" w:color="auto"/>
      </w:divBdr>
    </w:div>
    <w:div w:id="295915533">
      <w:bodyDiv w:val="1"/>
      <w:marLeft w:val="0"/>
      <w:marRight w:val="0"/>
      <w:marTop w:val="0"/>
      <w:marBottom w:val="0"/>
      <w:divBdr>
        <w:top w:val="none" w:sz="0" w:space="0" w:color="auto"/>
        <w:left w:val="none" w:sz="0" w:space="0" w:color="auto"/>
        <w:bottom w:val="none" w:sz="0" w:space="0" w:color="auto"/>
        <w:right w:val="none" w:sz="0" w:space="0" w:color="auto"/>
      </w:divBdr>
    </w:div>
    <w:div w:id="880435745">
      <w:bodyDiv w:val="1"/>
      <w:marLeft w:val="0"/>
      <w:marRight w:val="0"/>
      <w:marTop w:val="0"/>
      <w:marBottom w:val="0"/>
      <w:divBdr>
        <w:top w:val="none" w:sz="0" w:space="0" w:color="auto"/>
        <w:left w:val="none" w:sz="0" w:space="0" w:color="auto"/>
        <w:bottom w:val="none" w:sz="0" w:space="0" w:color="auto"/>
        <w:right w:val="none" w:sz="0" w:space="0" w:color="auto"/>
      </w:divBdr>
      <w:divsChild>
        <w:div w:id="158346718">
          <w:marLeft w:val="0"/>
          <w:marRight w:val="480"/>
          <w:marTop w:val="0"/>
          <w:marBottom w:val="0"/>
          <w:divBdr>
            <w:top w:val="none" w:sz="0" w:space="0" w:color="auto"/>
            <w:left w:val="none" w:sz="0" w:space="0" w:color="auto"/>
            <w:bottom w:val="none" w:sz="0" w:space="0" w:color="auto"/>
            <w:right w:val="none" w:sz="0" w:space="0" w:color="auto"/>
          </w:divBdr>
        </w:div>
        <w:div w:id="993071750">
          <w:marLeft w:val="0"/>
          <w:marRight w:val="480"/>
          <w:marTop w:val="300"/>
          <w:marBottom w:val="0"/>
          <w:divBdr>
            <w:top w:val="none" w:sz="0" w:space="0" w:color="auto"/>
            <w:left w:val="none" w:sz="0" w:space="0" w:color="auto"/>
            <w:bottom w:val="none" w:sz="0" w:space="0" w:color="auto"/>
            <w:right w:val="none" w:sz="0" w:space="0" w:color="auto"/>
          </w:divBdr>
        </w:div>
      </w:divsChild>
    </w:div>
    <w:div w:id="1017538301">
      <w:bodyDiv w:val="1"/>
      <w:marLeft w:val="0"/>
      <w:marRight w:val="0"/>
      <w:marTop w:val="0"/>
      <w:marBottom w:val="0"/>
      <w:divBdr>
        <w:top w:val="none" w:sz="0" w:space="0" w:color="auto"/>
        <w:left w:val="none" w:sz="0" w:space="0" w:color="auto"/>
        <w:bottom w:val="none" w:sz="0" w:space="0" w:color="auto"/>
        <w:right w:val="none" w:sz="0" w:space="0" w:color="auto"/>
      </w:divBdr>
    </w:div>
    <w:div w:id="1102725589">
      <w:bodyDiv w:val="1"/>
      <w:marLeft w:val="0"/>
      <w:marRight w:val="0"/>
      <w:marTop w:val="0"/>
      <w:marBottom w:val="0"/>
      <w:divBdr>
        <w:top w:val="none" w:sz="0" w:space="0" w:color="auto"/>
        <w:left w:val="none" w:sz="0" w:space="0" w:color="auto"/>
        <w:bottom w:val="none" w:sz="0" w:space="0" w:color="auto"/>
        <w:right w:val="none" w:sz="0" w:space="0" w:color="auto"/>
      </w:divBdr>
    </w:div>
    <w:div w:id="214075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ervations@ufulugardens.mw" TargetMode="External"/><Relationship Id="rId18" Type="http://schemas.openxmlformats.org/officeDocument/2006/relationships/hyperlink" Target="mailto:s_sibandze@ecsahc.org"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kq_mw@afecc.com" TargetMode="External"/><Relationship Id="rId17" Type="http://schemas.openxmlformats.org/officeDocument/2006/relationships/hyperlink" Target="mailto:doid@ecsahc.org" TargetMode="External"/><Relationship Id="rId2" Type="http://schemas.openxmlformats.org/officeDocument/2006/relationships/numbering" Target="numbering.xml"/><Relationship Id="rId16" Type="http://schemas.openxmlformats.org/officeDocument/2006/relationships/hyperlink" Target="mailto:regsec@ecsahc.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pitalres@sunbirdmalawi.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id@ecsahc.org" TargetMode="External"/><Relationship Id="rId23" Type="http://schemas.openxmlformats.org/officeDocument/2006/relationships/fontTable" Target="fontTable.xml"/><Relationship Id="rId10" Type="http://schemas.openxmlformats.org/officeDocument/2006/relationships/hyperlink" Target="mailto:gm@crossroadshotel.net" TargetMode="External"/><Relationship Id="rId19" Type="http://schemas.openxmlformats.org/officeDocument/2006/relationships/hyperlink" Target="mailto:mmatu@ecsahc.org" TargetMode="External"/><Relationship Id="rId4" Type="http://schemas.openxmlformats.org/officeDocument/2006/relationships/settings" Target="settings.xml"/><Relationship Id="rId9" Type="http://schemas.openxmlformats.org/officeDocument/2006/relationships/hyperlink" Target="mailto:wmagomero@umodzipark.co.mw" TargetMode="External"/><Relationship Id="rId14" Type="http://schemas.openxmlformats.org/officeDocument/2006/relationships/hyperlink" Target="https://ecsahc.org/hmc"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CD2277-80DC-4B73-A9DD-A72AA4982629}">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82603-B088-4212-9184-7C6C8EE7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952</Words>
  <Characters>5701</Characters>
  <Application>Microsoft Office Word</Application>
  <DocSecurity>0</DocSecurity>
  <Lines>184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Links>
    <vt:vector size="66" baseType="variant">
      <vt:variant>
        <vt:i4>3735581</vt:i4>
      </vt:variant>
      <vt:variant>
        <vt:i4>33</vt:i4>
      </vt:variant>
      <vt:variant>
        <vt:i4>0</vt:i4>
      </vt:variant>
      <vt:variant>
        <vt:i4>5</vt:i4>
      </vt:variant>
      <vt:variant>
        <vt:lpwstr>mailto:mmatu@ecsahc.org</vt:lpwstr>
      </vt:variant>
      <vt:variant>
        <vt:lpwstr/>
      </vt:variant>
      <vt:variant>
        <vt:i4>3997758</vt:i4>
      </vt:variant>
      <vt:variant>
        <vt:i4>30</vt:i4>
      </vt:variant>
      <vt:variant>
        <vt:i4>0</vt:i4>
      </vt:variant>
      <vt:variant>
        <vt:i4>5</vt:i4>
      </vt:variant>
      <vt:variant>
        <vt:lpwstr>mailto:s_sibandze@ecsahc.org</vt:lpwstr>
      </vt:variant>
      <vt:variant>
        <vt:lpwstr/>
      </vt:variant>
      <vt:variant>
        <vt:i4>4587619</vt:i4>
      </vt:variant>
      <vt:variant>
        <vt:i4>27</vt:i4>
      </vt:variant>
      <vt:variant>
        <vt:i4>0</vt:i4>
      </vt:variant>
      <vt:variant>
        <vt:i4>5</vt:i4>
      </vt:variant>
      <vt:variant>
        <vt:lpwstr>mailto:doid@ecsahc.org</vt:lpwstr>
      </vt:variant>
      <vt:variant>
        <vt:lpwstr/>
      </vt:variant>
      <vt:variant>
        <vt:i4>3866653</vt:i4>
      </vt:variant>
      <vt:variant>
        <vt:i4>24</vt:i4>
      </vt:variant>
      <vt:variant>
        <vt:i4>0</vt:i4>
      </vt:variant>
      <vt:variant>
        <vt:i4>5</vt:i4>
      </vt:variant>
      <vt:variant>
        <vt:lpwstr>mailto:regsec@ecsahc.org</vt:lpwstr>
      </vt:variant>
      <vt:variant>
        <vt:lpwstr/>
      </vt:variant>
      <vt:variant>
        <vt:i4>4587619</vt:i4>
      </vt:variant>
      <vt:variant>
        <vt:i4>21</vt:i4>
      </vt:variant>
      <vt:variant>
        <vt:i4>0</vt:i4>
      </vt:variant>
      <vt:variant>
        <vt:i4>5</vt:i4>
      </vt:variant>
      <vt:variant>
        <vt:lpwstr>mailto:doid@ecsahc.org</vt:lpwstr>
      </vt:variant>
      <vt:variant>
        <vt:lpwstr/>
      </vt:variant>
      <vt:variant>
        <vt:i4>6619224</vt:i4>
      </vt:variant>
      <vt:variant>
        <vt:i4>18</vt:i4>
      </vt:variant>
      <vt:variant>
        <vt:i4>0</vt:i4>
      </vt:variant>
      <vt:variant>
        <vt:i4>5</vt:i4>
      </vt:variant>
      <vt:variant>
        <vt:lpwstr>mailto:reservations@palacehotelarusha.com</vt:lpwstr>
      </vt:variant>
      <vt:variant>
        <vt:lpwstr/>
      </vt:variant>
      <vt:variant>
        <vt:i4>7798856</vt:i4>
      </vt:variant>
      <vt:variant>
        <vt:i4>15</vt:i4>
      </vt:variant>
      <vt:variant>
        <vt:i4>0</vt:i4>
      </vt:variant>
      <vt:variant>
        <vt:i4>5</vt:i4>
      </vt:variant>
      <vt:variant>
        <vt:lpwstr>mailto:marketing@palacehotelarusha.com</vt:lpwstr>
      </vt:variant>
      <vt:variant>
        <vt:lpwstr/>
      </vt:variant>
      <vt:variant>
        <vt:i4>393254</vt:i4>
      </vt:variant>
      <vt:variant>
        <vt:i4>12</vt:i4>
      </vt:variant>
      <vt:variant>
        <vt:i4>0</vt:i4>
      </vt:variant>
      <vt:variant>
        <vt:i4>5</vt:i4>
      </vt:variant>
      <vt:variant>
        <vt:lpwstr>mailto:sales@kibopalacehotel.com</vt:lpwstr>
      </vt:variant>
      <vt:variant>
        <vt:lpwstr/>
      </vt:variant>
      <vt:variant>
        <vt:i4>327726</vt:i4>
      </vt:variant>
      <vt:variant>
        <vt:i4>9</vt:i4>
      </vt:variant>
      <vt:variant>
        <vt:i4>0</vt:i4>
      </vt:variant>
      <vt:variant>
        <vt:i4>5</vt:i4>
      </vt:variant>
      <vt:variant>
        <vt:lpwstr>mailto:info@kibopalacehotel.com</vt:lpwstr>
      </vt:variant>
      <vt:variant>
        <vt:lpwstr/>
      </vt:variant>
      <vt:variant>
        <vt:i4>5505123</vt:i4>
      </vt:variant>
      <vt:variant>
        <vt:i4>6</vt:i4>
      </vt:variant>
      <vt:variant>
        <vt:i4>0</vt:i4>
      </vt:variant>
      <vt:variant>
        <vt:i4>5</vt:i4>
      </vt:variant>
      <vt:variant>
        <vt:lpwstr>mailto:sm@fourpointsthearushahotel.com</vt:lpwstr>
      </vt:variant>
      <vt:variant>
        <vt:lpwstr/>
      </vt:variant>
      <vt:variant>
        <vt:i4>7602184</vt:i4>
      </vt:variant>
      <vt:variant>
        <vt:i4>3</vt:i4>
      </vt:variant>
      <vt:variant>
        <vt:i4>0</vt:i4>
      </vt:variant>
      <vt:variant>
        <vt:i4>5</vt:i4>
      </vt:variant>
      <vt:variant>
        <vt:lpwstr>mailto:info@mountmeruhotel.co.tz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Upendo Letawo</dc:creator>
  <cp:keywords/>
  <dc:description/>
  <cp:lastModifiedBy>Upendo Letawo</cp:lastModifiedBy>
  <cp:revision>3</cp:revision>
  <cp:lastPrinted>2020-01-24T07:35:00Z</cp:lastPrinted>
  <dcterms:created xsi:type="dcterms:W3CDTF">2024-12-13T09:08:00Z</dcterms:created>
  <dcterms:modified xsi:type="dcterms:W3CDTF">2024-12-13T09:09:00Z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02e48c16c39915eaa9d04985a496b2c1de2e7eae2897fdd6b01faa912a799c8a</vt:lpwstr>
  </property>
</Properties>
</file>